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DC" w:rsidRPr="00FF27AE" w:rsidRDefault="005A68E5" w:rsidP="005A68E5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A4488E">
        <w:rPr>
          <w:noProof/>
          <w:lang w:eastAsia="pt-BR"/>
        </w:rPr>
        <w:drawing>
          <wp:inline distT="0" distB="0" distL="0" distR="0">
            <wp:extent cx="523875" cy="904875"/>
            <wp:effectExtent l="0" t="0" r="9525" b="9525"/>
            <wp:docPr id="1" name="Imagem 1" descr="http://www.ufc.br/images/_images/a_universidade/identidade_visual/brasao/brasao4_vertical_cor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8" descr="http://www.ufc.br/images/_images/a_universidade/identidade_visual/brasao/brasao4_vertical_cor_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DC" w:rsidRPr="00FF27AE" w:rsidRDefault="00C51FDC" w:rsidP="00C51FD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FF27AE">
        <w:rPr>
          <w:rFonts w:asciiTheme="minorHAnsi" w:hAnsiTheme="minorHAnsi" w:cstheme="minorHAnsi"/>
          <w:sz w:val="20"/>
          <w:szCs w:val="20"/>
        </w:rPr>
        <w:t>UNIVERSIDADE FEDERAL DO CEARÁ</w:t>
      </w:r>
    </w:p>
    <w:p w:rsidR="00C51FDC" w:rsidRPr="00FF27AE" w:rsidRDefault="00C51FDC" w:rsidP="00C51FD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FF27AE">
        <w:rPr>
          <w:rFonts w:asciiTheme="minorHAnsi" w:hAnsiTheme="minorHAnsi" w:cstheme="minorHAnsi"/>
          <w:sz w:val="20"/>
          <w:szCs w:val="20"/>
        </w:rPr>
        <w:t>CENTRO DE HUMANIDADES</w:t>
      </w:r>
    </w:p>
    <w:p w:rsidR="00C51FDC" w:rsidRPr="00FF27AE" w:rsidRDefault="00E8270B" w:rsidP="00C51FD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COORDENA</w:t>
      </w:r>
      <w:r w:rsidR="00C51FDC" w:rsidRPr="00FF27AE">
        <w:rPr>
          <w:rFonts w:asciiTheme="minorHAnsi" w:hAnsiTheme="minorHAnsi" w:cstheme="minorHAnsi"/>
          <w:sz w:val="20"/>
          <w:szCs w:val="20"/>
        </w:rPr>
        <w:t>DORIA GERAL DAS CASAS DE CULTURA ESTRANGEIRA</w:t>
      </w:r>
    </w:p>
    <w:p w:rsidR="00C51FDC" w:rsidRPr="00FF27AE" w:rsidRDefault="00C51FDC" w:rsidP="00C51FDC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:rsidR="00C51FDC" w:rsidRPr="00FF27AE" w:rsidRDefault="00C51FDC" w:rsidP="00C51FDC">
      <w:pPr>
        <w:pStyle w:val="Default"/>
        <w:rPr>
          <w:sz w:val="20"/>
          <w:szCs w:val="20"/>
        </w:rPr>
      </w:pPr>
    </w:p>
    <w:p w:rsidR="00277E7A" w:rsidRDefault="00277E7A" w:rsidP="00C51FDC">
      <w:pPr>
        <w:pStyle w:val="Default"/>
        <w:rPr>
          <w:sz w:val="20"/>
          <w:szCs w:val="20"/>
        </w:rPr>
      </w:pPr>
    </w:p>
    <w:p w:rsidR="00C51FDC" w:rsidRPr="00FF27AE" w:rsidRDefault="00C51FDC" w:rsidP="00C51FDC">
      <w:pPr>
        <w:pStyle w:val="Default"/>
        <w:rPr>
          <w:sz w:val="20"/>
          <w:szCs w:val="20"/>
        </w:rPr>
      </w:pPr>
      <w:r w:rsidRPr="00FF27AE">
        <w:rPr>
          <w:sz w:val="20"/>
          <w:szCs w:val="20"/>
        </w:rPr>
        <w:t xml:space="preserve"> </w:t>
      </w:r>
      <w:r w:rsidR="0077719F">
        <w:rPr>
          <w:b/>
          <w:bCs/>
          <w:sz w:val="20"/>
          <w:szCs w:val="20"/>
        </w:rPr>
        <w:t xml:space="preserve">Edital Nº </w:t>
      </w:r>
      <w:r w:rsidR="00C17CB0">
        <w:rPr>
          <w:b/>
          <w:bCs/>
          <w:sz w:val="20"/>
          <w:szCs w:val="20"/>
        </w:rPr>
        <w:t>02</w:t>
      </w:r>
      <w:r w:rsidRPr="00FF27AE">
        <w:rPr>
          <w:b/>
          <w:bCs/>
          <w:sz w:val="20"/>
          <w:szCs w:val="20"/>
        </w:rPr>
        <w:t>/201</w:t>
      </w:r>
      <w:r w:rsidR="00D03C7E">
        <w:rPr>
          <w:b/>
          <w:bCs/>
          <w:sz w:val="20"/>
          <w:szCs w:val="20"/>
        </w:rPr>
        <w:t>8</w:t>
      </w:r>
      <w:r w:rsidRPr="00FF27AE">
        <w:rPr>
          <w:b/>
          <w:bCs/>
          <w:sz w:val="20"/>
          <w:szCs w:val="20"/>
        </w:rPr>
        <w:t>/CGCCE</w:t>
      </w:r>
    </w:p>
    <w:p w:rsidR="00C51FDC" w:rsidRPr="00FF27AE" w:rsidRDefault="00C51FDC" w:rsidP="00C51FDC">
      <w:pPr>
        <w:pStyle w:val="Default"/>
        <w:jc w:val="right"/>
        <w:rPr>
          <w:b/>
          <w:bCs/>
          <w:sz w:val="20"/>
          <w:szCs w:val="20"/>
        </w:rPr>
      </w:pPr>
    </w:p>
    <w:p w:rsidR="00C51FDC" w:rsidRPr="00FF27AE" w:rsidRDefault="00C51FDC" w:rsidP="00206539">
      <w:pPr>
        <w:pStyle w:val="Default"/>
        <w:jc w:val="right"/>
        <w:rPr>
          <w:sz w:val="20"/>
          <w:szCs w:val="20"/>
        </w:rPr>
      </w:pPr>
      <w:r w:rsidRPr="00FF27AE">
        <w:rPr>
          <w:b/>
          <w:bCs/>
          <w:sz w:val="20"/>
          <w:szCs w:val="20"/>
        </w:rPr>
        <w:t xml:space="preserve">             </w:t>
      </w:r>
      <w:r w:rsidR="00206539">
        <w:rPr>
          <w:b/>
          <w:bCs/>
          <w:sz w:val="20"/>
          <w:szCs w:val="20"/>
        </w:rPr>
        <w:t xml:space="preserve">                                                                                  </w:t>
      </w:r>
      <w:r w:rsidRPr="00FF27AE">
        <w:rPr>
          <w:b/>
          <w:bCs/>
          <w:sz w:val="20"/>
          <w:szCs w:val="20"/>
        </w:rPr>
        <w:t xml:space="preserve"> Regulamenta a Seleção de Servidores Docentes e </w:t>
      </w:r>
      <w:r w:rsidR="00206539">
        <w:rPr>
          <w:b/>
          <w:bCs/>
          <w:sz w:val="20"/>
          <w:szCs w:val="20"/>
        </w:rPr>
        <w:t xml:space="preserve">    </w:t>
      </w:r>
      <w:r w:rsidRPr="00FF27AE">
        <w:rPr>
          <w:b/>
          <w:bCs/>
          <w:sz w:val="20"/>
          <w:szCs w:val="20"/>
        </w:rPr>
        <w:t xml:space="preserve">Técnico-Administrativos e Estudantes Estrangeiros para o Semestre I das </w:t>
      </w:r>
    </w:p>
    <w:p w:rsidR="00C51FDC" w:rsidRPr="00FF27AE" w:rsidRDefault="00C51FDC" w:rsidP="00206539">
      <w:pPr>
        <w:pStyle w:val="Default"/>
        <w:jc w:val="right"/>
        <w:rPr>
          <w:sz w:val="20"/>
          <w:szCs w:val="20"/>
        </w:rPr>
      </w:pPr>
      <w:r w:rsidRPr="00FF27AE">
        <w:rPr>
          <w:b/>
          <w:bCs/>
          <w:sz w:val="20"/>
          <w:szCs w:val="20"/>
        </w:rPr>
        <w:t>Casas de Cultura</w:t>
      </w:r>
      <w:r w:rsidR="00206539">
        <w:rPr>
          <w:b/>
          <w:bCs/>
          <w:sz w:val="20"/>
          <w:szCs w:val="20"/>
        </w:rPr>
        <w:t xml:space="preserve"> Estrangeira,</w:t>
      </w:r>
      <w:r w:rsidR="00FA6B70">
        <w:rPr>
          <w:b/>
          <w:bCs/>
          <w:sz w:val="20"/>
          <w:szCs w:val="20"/>
        </w:rPr>
        <w:t xml:space="preserve"> período 201</w:t>
      </w:r>
      <w:r w:rsidR="00D03C7E">
        <w:rPr>
          <w:b/>
          <w:bCs/>
          <w:sz w:val="20"/>
          <w:szCs w:val="20"/>
        </w:rPr>
        <w:t>9</w:t>
      </w:r>
      <w:r w:rsidR="00D403B4">
        <w:rPr>
          <w:b/>
          <w:bCs/>
          <w:sz w:val="20"/>
          <w:szCs w:val="20"/>
        </w:rPr>
        <w:t>.1</w:t>
      </w:r>
      <w:r w:rsidRPr="00FF27AE">
        <w:rPr>
          <w:b/>
          <w:bCs/>
          <w:sz w:val="20"/>
          <w:szCs w:val="20"/>
        </w:rPr>
        <w:t xml:space="preserve">. </w:t>
      </w:r>
    </w:p>
    <w:p w:rsidR="00C51FDC" w:rsidRPr="00FF27AE" w:rsidRDefault="00C51FDC" w:rsidP="00C51FDC">
      <w:pPr>
        <w:jc w:val="right"/>
        <w:rPr>
          <w:sz w:val="20"/>
          <w:szCs w:val="20"/>
        </w:rPr>
      </w:pPr>
    </w:p>
    <w:p w:rsidR="00FE3557" w:rsidRDefault="00C51FDC" w:rsidP="00113298">
      <w:pPr>
        <w:jc w:val="both"/>
        <w:rPr>
          <w:sz w:val="20"/>
          <w:szCs w:val="20"/>
        </w:rPr>
      </w:pPr>
      <w:r w:rsidRPr="00FF27AE">
        <w:rPr>
          <w:sz w:val="20"/>
          <w:szCs w:val="20"/>
        </w:rPr>
        <w:t>A Coordenadoria Geral da</w:t>
      </w:r>
      <w:r w:rsidR="002646D8">
        <w:rPr>
          <w:sz w:val="20"/>
          <w:szCs w:val="20"/>
        </w:rPr>
        <w:t>s</w:t>
      </w:r>
      <w:r w:rsidRPr="00FF27AE">
        <w:rPr>
          <w:sz w:val="20"/>
          <w:szCs w:val="20"/>
        </w:rPr>
        <w:t xml:space="preserve"> Ca</w:t>
      </w:r>
      <w:r w:rsidR="00E8270B">
        <w:rPr>
          <w:sz w:val="20"/>
          <w:szCs w:val="20"/>
        </w:rPr>
        <w:t>sas de Cultura Estrangeira (CGC</w:t>
      </w:r>
      <w:r w:rsidRPr="00FF27AE">
        <w:rPr>
          <w:sz w:val="20"/>
          <w:szCs w:val="20"/>
        </w:rPr>
        <w:t xml:space="preserve">CE), usando das atribuições que lhe confere a </w:t>
      </w:r>
      <w:r w:rsidR="00D85DD9">
        <w:rPr>
          <w:sz w:val="20"/>
          <w:szCs w:val="20"/>
        </w:rPr>
        <w:t>Portaria Nº 1007, Art.11</w:t>
      </w:r>
      <w:r w:rsidR="00281BCC">
        <w:rPr>
          <w:sz w:val="20"/>
          <w:szCs w:val="20"/>
        </w:rPr>
        <w:t xml:space="preserve">, de </w:t>
      </w:r>
      <w:r w:rsidR="00D85DD9">
        <w:rPr>
          <w:sz w:val="20"/>
          <w:szCs w:val="20"/>
        </w:rPr>
        <w:t>19</w:t>
      </w:r>
      <w:r w:rsidRPr="00FF27AE">
        <w:rPr>
          <w:sz w:val="20"/>
          <w:szCs w:val="20"/>
        </w:rPr>
        <w:t xml:space="preserve"> de </w:t>
      </w:r>
      <w:r w:rsidR="00D85DD9">
        <w:rPr>
          <w:sz w:val="20"/>
          <w:szCs w:val="20"/>
        </w:rPr>
        <w:t>jul</w:t>
      </w:r>
      <w:r w:rsidR="000B07C7">
        <w:rPr>
          <w:sz w:val="20"/>
          <w:szCs w:val="20"/>
        </w:rPr>
        <w:t>h</w:t>
      </w:r>
      <w:r w:rsidR="00D85DD9">
        <w:rPr>
          <w:sz w:val="20"/>
          <w:szCs w:val="20"/>
        </w:rPr>
        <w:t>o</w:t>
      </w:r>
      <w:r w:rsidRPr="00FF27AE">
        <w:rPr>
          <w:sz w:val="20"/>
          <w:szCs w:val="20"/>
        </w:rPr>
        <w:t xml:space="preserve"> de </w:t>
      </w:r>
      <w:r w:rsidR="00D85DD9">
        <w:rPr>
          <w:sz w:val="20"/>
          <w:szCs w:val="20"/>
        </w:rPr>
        <w:t>1991</w:t>
      </w:r>
      <w:r w:rsidRPr="00FF27AE">
        <w:rPr>
          <w:sz w:val="20"/>
          <w:szCs w:val="20"/>
        </w:rPr>
        <w:t xml:space="preserve">, e tendo em vista o que deliberou o Colegiado Geral das Casas de Cultura Estrangeira, anuncia que estarão abertas no período de </w:t>
      </w:r>
      <w:r w:rsidR="00FB6E63">
        <w:rPr>
          <w:b/>
          <w:bCs/>
          <w:sz w:val="20"/>
          <w:szCs w:val="20"/>
        </w:rPr>
        <w:t>0</w:t>
      </w:r>
      <w:r w:rsidR="00D03C7E">
        <w:rPr>
          <w:b/>
          <w:bCs/>
          <w:sz w:val="20"/>
          <w:szCs w:val="20"/>
        </w:rPr>
        <w:t>3</w:t>
      </w:r>
      <w:r w:rsidRPr="00FF27AE">
        <w:rPr>
          <w:b/>
          <w:bCs/>
          <w:sz w:val="20"/>
          <w:szCs w:val="20"/>
        </w:rPr>
        <w:t xml:space="preserve"> a </w:t>
      </w:r>
      <w:r w:rsidR="00FB6E63">
        <w:rPr>
          <w:b/>
          <w:bCs/>
          <w:sz w:val="20"/>
          <w:szCs w:val="20"/>
        </w:rPr>
        <w:t>0</w:t>
      </w:r>
      <w:r w:rsidR="00D403B4">
        <w:rPr>
          <w:b/>
          <w:bCs/>
          <w:sz w:val="20"/>
          <w:szCs w:val="20"/>
        </w:rPr>
        <w:t>8</w:t>
      </w:r>
      <w:r w:rsidRPr="00FF27AE">
        <w:rPr>
          <w:b/>
          <w:bCs/>
          <w:sz w:val="20"/>
          <w:szCs w:val="20"/>
        </w:rPr>
        <w:t xml:space="preserve"> de </w:t>
      </w:r>
      <w:r w:rsidR="00D403B4">
        <w:rPr>
          <w:b/>
          <w:bCs/>
          <w:sz w:val="20"/>
          <w:szCs w:val="20"/>
        </w:rPr>
        <w:t>dezembro</w:t>
      </w:r>
      <w:r w:rsidRPr="00FF27AE">
        <w:rPr>
          <w:b/>
          <w:bCs/>
          <w:sz w:val="20"/>
          <w:szCs w:val="20"/>
        </w:rPr>
        <w:t xml:space="preserve"> de 201</w:t>
      </w:r>
      <w:r w:rsidR="00D03C7E">
        <w:rPr>
          <w:b/>
          <w:bCs/>
          <w:sz w:val="20"/>
          <w:szCs w:val="20"/>
        </w:rPr>
        <w:t>8</w:t>
      </w:r>
      <w:r w:rsidRPr="00FF27AE">
        <w:rPr>
          <w:b/>
          <w:bCs/>
          <w:sz w:val="20"/>
          <w:szCs w:val="20"/>
        </w:rPr>
        <w:t xml:space="preserve">, </w:t>
      </w:r>
      <w:r w:rsidR="00D403B4">
        <w:rPr>
          <w:b/>
          <w:bCs/>
          <w:sz w:val="20"/>
          <w:szCs w:val="20"/>
        </w:rPr>
        <w:t>exclusivamente pela internet</w:t>
      </w:r>
      <w:r w:rsidRPr="00FF27AE">
        <w:rPr>
          <w:b/>
          <w:bCs/>
          <w:sz w:val="20"/>
          <w:szCs w:val="20"/>
        </w:rPr>
        <w:t xml:space="preserve">, </w:t>
      </w:r>
      <w:r w:rsidRPr="00FF27AE">
        <w:rPr>
          <w:sz w:val="20"/>
          <w:szCs w:val="20"/>
        </w:rPr>
        <w:t xml:space="preserve">as inscrições para a Seleção para o Semestre I dos cursos das Casas de Cultura Estrangeira - período </w:t>
      </w:r>
      <w:r w:rsidRPr="00010CCC">
        <w:rPr>
          <w:b/>
          <w:sz w:val="20"/>
          <w:szCs w:val="20"/>
        </w:rPr>
        <w:t>201</w:t>
      </w:r>
      <w:r w:rsidR="00D03C7E">
        <w:rPr>
          <w:b/>
          <w:sz w:val="20"/>
          <w:szCs w:val="20"/>
        </w:rPr>
        <w:t>9</w:t>
      </w:r>
      <w:r w:rsidRPr="00010CCC">
        <w:rPr>
          <w:b/>
          <w:sz w:val="20"/>
          <w:szCs w:val="20"/>
        </w:rPr>
        <w:t>.</w:t>
      </w:r>
      <w:r w:rsidR="00D03C7E">
        <w:rPr>
          <w:b/>
          <w:sz w:val="20"/>
          <w:szCs w:val="20"/>
        </w:rPr>
        <w:t>1</w:t>
      </w:r>
      <w:r w:rsidRPr="00FF27AE">
        <w:rPr>
          <w:sz w:val="20"/>
          <w:szCs w:val="20"/>
        </w:rPr>
        <w:t>.</w:t>
      </w:r>
    </w:p>
    <w:p w:rsidR="00C51FDC" w:rsidRPr="00FF27AE" w:rsidRDefault="00C51FDC" w:rsidP="00113298">
      <w:pPr>
        <w:jc w:val="both"/>
        <w:rPr>
          <w:sz w:val="20"/>
          <w:szCs w:val="20"/>
        </w:rPr>
      </w:pPr>
      <w:r w:rsidRPr="00FF27AE">
        <w:rPr>
          <w:sz w:val="20"/>
          <w:szCs w:val="20"/>
        </w:rPr>
        <w:t xml:space="preserve"> </w:t>
      </w:r>
      <w:r w:rsidRPr="00FF27AE">
        <w:rPr>
          <w:b/>
          <w:bCs/>
          <w:i/>
          <w:iCs/>
          <w:sz w:val="20"/>
          <w:szCs w:val="20"/>
        </w:rPr>
        <w:t xml:space="preserve">1. Das Disposições Preliminares </w:t>
      </w:r>
    </w:p>
    <w:p w:rsidR="00010CCC" w:rsidRDefault="009F3314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51FDC" w:rsidRPr="00EA2F3E">
        <w:rPr>
          <w:sz w:val="20"/>
          <w:szCs w:val="20"/>
        </w:rPr>
        <w:t>1.1</w:t>
      </w:r>
      <w:r w:rsidR="00C51FDC" w:rsidRPr="00FF27AE">
        <w:rPr>
          <w:sz w:val="20"/>
          <w:szCs w:val="20"/>
        </w:rPr>
        <w:t xml:space="preserve">. A Seleção regida por este Edital </w:t>
      </w:r>
      <w:r w:rsidR="00794C6F" w:rsidRPr="00FF27AE">
        <w:rPr>
          <w:sz w:val="20"/>
          <w:szCs w:val="20"/>
        </w:rPr>
        <w:t>será</w:t>
      </w:r>
      <w:r w:rsidR="000B07C7">
        <w:rPr>
          <w:sz w:val="20"/>
          <w:szCs w:val="20"/>
        </w:rPr>
        <w:t xml:space="preserve"> realizada</w:t>
      </w:r>
      <w:r w:rsidR="00794C6F" w:rsidRPr="00FF27AE">
        <w:rPr>
          <w:sz w:val="20"/>
          <w:szCs w:val="20"/>
        </w:rPr>
        <w:t xml:space="preserve"> pela </w:t>
      </w:r>
      <w:r w:rsidR="00C51FDC" w:rsidRPr="00FF27AE">
        <w:rPr>
          <w:sz w:val="20"/>
          <w:szCs w:val="20"/>
        </w:rPr>
        <w:t xml:space="preserve">Coordenadoria </w:t>
      </w:r>
      <w:r w:rsidR="00794C6F" w:rsidRPr="00FF27AE">
        <w:rPr>
          <w:sz w:val="20"/>
          <w:szCs w:val="20"/>
        </w:rPr>
        <w:t>Geral das Casas de Cultura Estrangeira (CGCCE) da Uni</w:t>
      </w:r>
      <w:r w:rsidR="00C51FDC" w:rsidRPr="00FF27AE">
        <w:rPr>
          <w:sz w:val="20"/>
          <w:szCs w:val="20"/>
        </w:rPr>
        <w:t>versidade Federal do Ceará</w:t>
      </w:r>
      <w:r w:rsidR="00010CCC">
        <w:rPr>
          <w:sz w:val="20"/>
          <w:szCs w:val="20"/>
        </w:rPr>
        <w:t>.</w:t>
      </w:r>
    </w:p>
    <w:p w:rsidR="00EA2F3E" w:rsidRDefault="00EA2F3E" w:rsidP="00113298">
      <w:pPr>
        <w:pStyle w:val="Default"/>
        <w:jc w:val="both"/>
        <w:rPr>
          <w:sz w:val="20"/>
          <w:szCs w:val="20"/>
        </w:rPr>
      </w:pPr>
    </w:p>
    <w:p w:rsidR="00C51FDC" w:rsidRDefault="009F3314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51FDC" w:rsidRPr="00EA2F3E">
        <w:rPr>
          <w:sz w:val="20"/>
          <w:szCs w:val="20"/>
        </w:rPr>
        <w:t>1.2</w:t>
      </w:r>
      <w:r w:rsidR="00C51FDC" w:rsidRPr="00EA2F3E">
        <w:rPr>
          <w:b/>
          <w:sz w:val="20"/>
          <w:szCs w:val="20"/>
        </w:rPr>
        <w:t>.</w:t>
      </w:r>
      <w:r w:rsidR="00C51FDC" w:rsidRPr="00FF27AE">
        <w:rPr>
          <w:sz w:val="20"/>
          <w:szCs w:val="20"/>
        </w:rPr>
        <w:t xml:space="preserve"> Os tra</w:t>
      </w:r>
      <w:r w:rsidR="00E8270B">
        <w:rPr>
          <w:sz w:val="20"/>
          <w:szCs w:val="20"/>
        </w:rPr>
        <w:t>balhos, sob a coordenação da C</w:t>
      </w:r>
      <w:r w:rsidR="00794C6F" w:rsidRPr="00FF27AE">
        <w:rPr>
          <w:sz w:val="20"/>
          <w:szCs w:val="20"/>
        </w:rPr>
        <w:t>GCCE</w:t>
      </w:r>
      <w:r w:rsidR="00E8270B">
        <w:rPr>
          <w:sz w:val="20"/>
          <w:szCs w:val="20"/>
        </w:rPr>
        <w:t>, finalizarão</w:t>
      </w:r>
      <w:r w:rsidR="00C51FDC" w:rsidRPr="00FF27AE">
        <w:rPr>
          <w:sz w:val="20"/>
          <w:szCs w:val="20"/>
        </w:rPr>
        <w:t xml:space="preserve"> com o envio à Coordenação </w:t>
      </w:r>
      <w:r w:rsidR="00E8270B">
        <w:rPr>
          <w:sz w:val="20"/>
          <w:szCs w:val="20"/>
        </w:rPr>
        <w:t>de cada Casa</w:t>
      </w:r>
      <w:r w:rsidR="00C51FDC" w:rsidRPr="00FF27AE">
        <w:rPr>
          <w:sz w:val="20"/>
          <w:szCs w:val="20"/>
        </w:rPr>
        <w:t xml:space="preserve"> de Cultura da lis</w:t>
      </w:r>
      <w:r w:rsidR="00794C6F" w:rsidRPr="00FF27AE">
        <w:rPr>
          <w:sz w:val="20"/>
          <w:szCs w:val="20"/>
        </w:rPr>
        <w:t>ta dos candidatos classificados e classificáveis.</w:t>
      </w:r>
      <w:r w:rsidR="00C51FDC" w:rsidRPr="00FF27AE">
        <w:rPr>
          <w:sz w:val="20"/>
          <w:szCs w:val="20"/>
        </w:rPr>
        <w:t xml:space="preserve"> </w:t>
      </w:r>
    </w:p>
    <w:p w:rsidR="00EA2F3E" w:rsidRPr="00FF27AE" w:rsidRDefault="00EA2F3E" w:rsidP="00113298">
      <w:pPr>
        <w:pStyle w:val="Default"/>
        <w:jc w:val="both"/>
        <w:rPr>
          <w:sz w:val="20"/>
          <w:szCs w:val="20"/>
        </w:rPr>
      </w:pPr>
    </w:p>
    <w:p w:rsidR="00C51FDC" w:rsidRDefault="009F3314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51FDC" w:rsidRPr="00EA2F3E">
        <w:rPr>
          <w:sz w:val="20"/>
          <w:szCs w:val="20"/>
        </w:rPr>
        <w:t>1.3.</w:t>
      </w:r>
      <w:r w:rsidR="00C51FDC" w:rsidRPr="00FF27AE">
        <w:rPr>
          <w:sz w:val="20"/>
          <w:szCs w:val="20"/>
        </w:rPr>
        <w:t xml:space="preserve"> Os cursos de que trata este Edital </w:t>
      </w:r>
      <w:r w:rsidR="00E8270B">
        <w:rPr>
          <w:sz w:val="20"/>
          <w:szCs w:val="20"/>
        </w:rPr>
        <w:t>possuem</w:t>
      </w:r>
      <w:r w:rsidR="00C51FDC" w:rsidRPr="00FF27AE">
        <w:rPr>
          <w:sz w:val="20"/>
          <w:szCs w:val="20"/>
        </w:rPr>
        <w:t xml:space="preserve"> carga horária de </w:t>
      </w:r>
      <w:r w:rsidR="00C51FDC" w:rsidRPr="00E8270B">
        <w:rPr>
          <w:b/>
          <w:sz w:val="20"/>
          <w:szCs w:val="20"/>
        </w:rPr>
        <w:t>420</w:t>
      </w:r>
      <w:r w:rsidR="00C51FDC" w:rsidRPr="00FF27AE">
        <w:rPr>
          <w:sz w:val="20"/>
          <w:szCs w:val="20"/>
        </w:rPr>
        <w:t xml:space="preserve"> horas/aula distribuídas em </w:t>
      </w:r>
      <w:r w:rsidR="00E8270B" w:rsidRPr="00E8270B">
        <w:rPr>
          <w:b/>
          <w:sz w:val="20"/>
          <w:szCs w:val="20"/>
        </w:rPr>
        <w:t>0</w:t>
      </w:r>
      <w:r w:rsidR="00C51FDC" w:rsidRPr="00E8270B">
        <w:rPr>
          <w:b/>
          <w:sz w:val="20"/>
          <w:szCs w:val="20"/>
        </w:rPr>
        <w:t>7</w:t>
      </w:r>
      <w:r w:rsidR="00C51FDC" w:rsidRPr="00FF27AE">
        <w:rPr>
          <w:sz w:val="20"/>
          <w:szCs w:val="20"/>
        </w:rPr>
        <w:t>(sete) semestres de</w:t>
      </w:r>
      <w:r w:rsidR="00C51FDC" w:rsidRPr="00E8270B">
        <w:rPr>
          <w:b/>
          <w:sz w:val="20"/>
          <w:szCs w:val="20"/>
        </w:rPr>
        <w:t xml:space="preserve"> 60</w:t>
      </w:r>
      <w:r w:rsidR="00C51FDC" w:rsidRPr="00FF27AE">
        <w:rPr>
          <w:sz w:val="20"/>
          <w:szCs w:val="20"/>
        </w:rPr>
        <w:t xml:space="preserve"> horas/aula à exceção dos ofertados pela Casa de Cultura Portuguesa que </w:t>
      </w:r>
      <w:r w:rsidR="00E8270B">
        <w:rPr>
          <w:sz w:val="20"/>
          <w:szCs w:val="20"/>
        </w:rPr>
        <w:t xml:space="preserve">possuem </w:t>
      </w:r>
      <w:r w:rsidR="00E8270B" w:rsidRPr="002646D8">
        <w:rPr>
          <w:b/>
          <w:sz w:val="20"/>
          <w:szCs w:val="20"/>
        </w:rPr>
        <w:t>04</w:t>
      </w:r>
      <w:r w:rsidR="00C51FDC" w:rsidRPr="002646D8">
        <w:rPr>
          <w:b/>
          <w:sz w:val="20"/>
          <w:szCs w:val="20"/>
        </w:rPr>
        <w:t xml:space="preserve"> </w:t>
      </w:r>
      <w:r w:rsidR="002646D8">
        <w:rPr>
          <w:sz w:val="20"/>
          <w:szCs w:val="20"/>
        </w:rPr>
        <w:t>(</w:t>
      </w:r>
      <w:r w:rsidR="00C51FDC" w:rsidRPr="00FF27AE">
        <w:rPr>
          <w:sz w:val="20"/>
          <w:szCs w:val="20"/>
        </w:rPr>
        <w:t>quatro</w:t>
      </w:r>
      <w:r w:rsidR="002646D8">
        <w:rPr>
          <w:sz w:val="20"/>
          <w:szCs w:val="20"/>
        </w:rPr>
        <w:t>)</w:t>
      </w:r>
      <w:r w:rsidR="00C51FDC" w:rsidRPr="00FF27AE">
        <w:rPr>
          <w:sz w:val="20"/>
          <w:szCs w:val="20"/>
        </w:rPr>
        <w:t xml:space="preserve"> semestres. </w:t>
      </w:r>
    </w:p>
    <w:p w:rsidR="00EA2F3E" w:rsidRPr="00FF27AE" w:rsidRDefault="00EA2F3E" w:rsidP="00113298">
      <w:pPr>
        <w:pStyle w:val="Default"/>
        <w:jc w:val="both"/>
        <w:rPr>
          <w:sz w:val="20"/>
          <w:szCs w:val="20"/>
        </w:rPr>
      </w:pPr>
    </w:p>
    <w:p w:rsidR="00EA2F3E" w:rsidRDefault="009F3314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51FDC" w:rsidRPr="00EA2F3E">
        <w:rPr>
          <w:sz w:val="20"/>
          <w:szCs w:val="20"/>
        </w:rPr>
        <w:t>1.4</w:t>
      </w:r>
      <w:r w:rsidR="00C51FDC" w:rsidRPr="00FF27AE">
        <w:rPr>
          <w:sz w:val="20"/>
          <w:szCs w:val="20"/>
        </w:rPr>
        <w:t xml:space="preserve">. Somente poderão </w:t>
      </w:r>
      <w:r w:rsidR="009347BE" w:rsidRPr="00FF27AE">
        <w:rPr>
          <w:sz w:val="20"/>
          <w:szCs w:val="20"/>
        </w:rPr>
        <w:t>inscrever-</w:t>
      </w:r>
      <w:r w:rsidR="00C51FDC" w:rsidRPr="00FF27AE">
        <w:rPr>
          <w:sz w:val="20"/>
          <w:szCs w:val="20"/>
        </w:rPr>
        <w:t xml:space="preserve">se nas vagas ofertadas neste Edital, </w:t>
      </w:r>
      <w:r w:rsidR="009347BE" w:rsidRPr="003D7914">
        <w:rPr>
          <w:b/>
          <w:sz w:val="20"/>
          <w:szCs w:val="20"/>
        </w:rPr>
        <w:t>servidores</w:t>
      </w:r>
      <w:r w:rsidR="00D85DD9" w:rsidRPr="003D7914">
        <w:rPr>
          <w:b/>
          <w:sz w:val="20"/>
          <w:szCs w:val="20"/>
        </w:rPr>
        <w:t xml:space="preserve"> docentes e técnico-administrativos</w:t>
      </w:r>
      <w:r w:rsidR="004358C0">
        <w:rPr>
          <w:sz w:val="20"/>
          <w:szCs w:val="20"/>
        </w:rPr>
        <w:t xml:space="preserve"> </w:t>
      </w:r>
      <w:r w:rsidR="003D7914">
        <w:rPr>
          <w:sz w:val="20"/>
          <w:szCs w:val="20"/>
        </w:rPr>
        <w:t>do quadro de pessoal ativo da UFC</w:t>
      </w:r>
      <w:r w:rsidR="00D85DD9">
        <w:rPr>
          <w:sz w:val="20"/>
          <w:szCs w:val="20"/>
        </w:rPr>
        <w:t xml:space="preserve"> e </w:t>
      </w:r>
      <w:r w:rsidR="00D85DD9" w:rsidRPr="003D7914">
        <w:rPr>
          <w:b/>
          <w:sz w:val="20"/>
          <w:szCs w:val="20"/>
        </w:rPr>
        <w:t>estudantes estrangeiros</w:t>
      </w:r>
      <w:r w:rsidR="00010CCC">
        <w:rPr>
          <w:sz w:val="20"/>
          <w:szCs w:val="20"/>
        </w:rPr>
        <w:t xml:space="preserve"> </w:t>
      </w:r>
      <w:r w:rsidR="004358C0">
        <w:rPr>
          <w:sz w:val="20"/>
          <w:szCs w:val="20"/>
        </w:rPr>
        <w:t>dos</w:t>
      </w:r>
      <w:r w:rsidR="00010CCC">
        <w:rPr>
          <w:sz w:val="20"/>
          <w:szCs w:val="20"/>
        </w:rPr>
        <w:t xml:space="preserve"> programas </w:t>
      </w:r>
      <w:r w:rsidR="003D7914">
        <w:rPr>
          <w:sz w:val="20"/>
          <w:szCs w:val="20"/>
        </w:rPr>
        <w:t>(</w:t>
      </w:r>
      <w:r w:rsidR="00010CCC">
        <w:rPr>
          <w:sz w:val="20"/>
          <w:szCs w:val="20"/>
        </w:rPr>
        <w:t>PEC-G e PEC-PG</w:t>
      </w:r>
      <w:r w:rsidR="003D7914">
        <w:rPr>
          <w:sz w:val="20"/>
          <w:szCs w:val="20"/>
        </w:rPr>
        <w:t>)</w:t>
      </w:r>
      <w:r w:rsidR="004358C0">
        <w:rPr>
          <w:sz w:val="20"/>
          <w:szCs w:val="20"/>
        </w:rPr>
        <w:t xml:space="preserve"> </w:t>
      </w:r>
      <w:r w:rsidR="003D7914">
        <w:rPr>
          <w:sz w:val="20"/>
          <w:szCs w:val="20"/>
        </w:rPr>
        <w:t xml:space="preserve">dos </w:t>
      </w:r>
      <w:r w:rsidR="004358C0">
        <w:rPr>
          <w:sz w:val="20"/>
          <w:szCs w:val="20"/>
        </w:rPr>
        <w:t>convênios</w:t>
      </w:r>
      <w:r w:rsidR="00D85DD9">
        <w:rPr>
          <w:sz w:val="20"/>
          <w:szCs w:val="20"/>
        </w:rPr>
        <w:t xml:space="preserve"> da </w:t>
      </w:r>
      <w:r w:rsidR="003D7914">
        <w:rPr>
          <w:sz w:val="20"/>
          <w:szCs w:val="20"/>
        </w:rPr>
        <w:t xml:space="preserve">Coordenadoria de </w:t>
      </w:r>
      <w:r w:rsidR="00D403B4">
        <w:rPr>
          <w:sz w:val="20"/>
          <w:szCs w:val="20"/>
        </w:rPr>
        <w:t>Intercâmbio e Convênios Internacionais da Pró-Reitoria de Relações Internacionais</w:t>
      </w:r>
      <w:r w:rsidR="003D7914">
        <w:rPr>
          <w:sz w:val="20"/>
          <w:szCs w:val="20"/>
        </w:rPr>
        <w:t xml:space="preserve"> (</w:t>
      </w:r>
      <w:r w:rsidR="00D403B4">
        <w:rPr>
          <w:sz w:val="20"/>
          <w:szCs w:val="20"/>
        </w:rPr>
        <w:t>PROINTER</w:t>
      </w:r>
      <w:r w:rsidR="003D7914">
        <w:rPr>
          <w:sz w:val="20"/>
          <w:szCs w:val="20"/>
        </w:rPr>
        <w:t>)</w:t>
      </w:r>
      <w:r w:rsidR="00D403B4">
        <w:rPr>
          <w:sz w:val="20"/>
          <w:szCs w:val="20"/>
        </w:rPr>
        <w:t xml:space="preserve"> </w:t>
      </w:r>
      <w:r w:rsidR="003D7914">
        <w:rPr>
          <w:sz w:val="20"/>
          <w:szCs w:val="20"/>
        </w:rPr>
        <w:t>da UFC.</w:t>
      </w:r>
      <w:r w:rsidR="00D85DD9">
        <w:rPr>
          <w:sz w:val="20"/>
          <w:szCs w:val="20"/>
        </w:rPr>
        <w:t xml:space="preserve"> </w:t>
      </w:r>
    </w:p>
    <w:p w:rsidR="00EA2F3E" w:rsidRDefault="00EA2F3E" w:rsidP="00113298">
      <w:pPr>
        <w:pStyle w:val="Default"/>
        <w:jc w:val="both"/>
        <w:rPr>
          <w:sz w:val="20"/>
          <w:szCs w:val="20"/>
        </w:rPr>
      </w:pPr>
    </w:p>
    <w:p w:rsidR="00C51FDC" w:rsidRDefault="009F3314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51FDC" w:rsidRPr="00016859">
        <w:rPr>
          <w:sz w:val="20"/>
          <w:szCs w:val="20"/>
        </w:rPr>
        <w:t xml:space="preserve"> 1.5</w:t>
      </w:r>
      <w:r w:rsidR="00C51FDC" w:rsidRPr="00EA2F3E">
        <w:rPr>
          <w:b/>
          <w:sz w:val="20"/>
          <w:szCs w:val="20"/>
        </w:rPr>
        <w:t>.</w:t>
      </w:r>
      <w:r w:rsidR="00C51FDC" w:rsidRPr="00FF27AE">
        <w:rPr>
          <w:sz w:val="20"/>
          <w:szCs w:val="20"/>
        </w:rPr>
        <w:t xml:space="preserve"> Cada candidato poderá concorrer a apenas um dos cursos ofer</w:t>
      </w:r>
      <w:r w:rsidR="00794C6F" w:rsidRPr="00FF27AE">
        <w:rPr>
          <w:sz w:val="20"/>
          <w:szCs w:val="20"/>
        </w:rPr>
        <w:t>ecidos neste Edital.</w:t>
      </w:r>
    </w:p>
    <w:p w:rsidR="00B86830" w:rsidRPr="00FF27AE" w:rsidRDefault="00B86830" w:rsidP="00113298">
      <w:pPr>
        <w:pStyle w:val="Default"/>
        <w:jc w:val="both"/>
        <w:rPr>
          <w:sz w:val="20"/>
          <w:szCs w:val="20"/>
        </w:rPr>
      </w:pPr>
    </w:p>
    <w:p w:rsidR="002C017B" w:rsidRDefault="00E8270B" w:rsidP="00113298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2</w:t>
      </w:r>
      <w:r w:rsidR="002C017B" w:rsidRPr="00FF27AE">
        <w:rPr>
          <w:b/>
          <w:bCs/>
          <w:i/>
          <w:iCs/>
          <w:sz w:val="20"/>
          <w:szCs w:val="20"/>
        </w:rPr>
        <w:t xml:space="preserve">. Das Inscrições </w:t>
      </w:r>
    </w:p>
    <w:p w:rsidR="00EA2F3E" w:rsidRPr="00FF27AE" w:rsidRDefault="00EA2F3E" w:rsidP="00113298">
      <w:pPr>
        <w:pStyle w:val="Default"/>
        <w:jc w:val="both"/>
        <w:rPr>
          <w:sz w:val="20"/>
          <w:szCs w:val="20"/>
        </w:rPr>
      </w:pPr>
    </w:p>
    <w:p w:rsidR="00D03C7E" w:rsidRDefault="00C761ED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8270B" w:rsidRPr="00EA2F3E">
        <w:rPr>
          <w:sz w:val="20"/>
          <w:szCs w:val="20"/>
        </w:rPr>
        <w:t>2</w:t>
      </w:r>
      <w:r w:rsidR="002C017B" w:rsidRPr="00EA2F3E">
        <w:rPr>
          <w:sz w:val="20"/>
          <w:szCs w:val="20"/>
        </w:rPr>
        <w:t>.1</w:t>
      </w:r>
      <w:r w:rsidR="002C017B" w:rsidRPr="00EA2F3E">
        <w:rPr>
          <w:b/>
          <w:sz w:val="20"/>
          <w:szCs w:val="20"/>
        </w:rPr>
        <w:t>.</w:t>
      </w:r>
      <w:r w:rsidR="002C017B" w:rsidRPr="00FF27AE">
        <w:rPr>
          <w:sz w:val="20"/>
          <w:szCs w:val="20"/>
        </w:rPr>
        <w:t xml:space="preserve"> As inscrições serão realizadas</w:t>
      </w:r>
      <w:r w:rsidR="00D03C7E">
        <w:rPr>
          <w:sz w:val="20"/>
          <w:szCs w:val="20"/>
        </w:rPr>
        <w:t xml:space="preserve"> </w:t>
      </w:r>
      <w:r w:rsidR="00D403B4" w:rsidRPr="00D403B4">
        <w:rPr>
          <w:b/>
          <w:sz w:val="20"/>
          <w:szCs w:val="20"/>
        </w:rPr>
        <w:t>exclusivamente</w:t>
      </w:r>
      <w:r w:rsidR="00D03C7E">
        <w:rPr>
          <w:sz w:val="20"/>
          <w:szCs w:val="20"/>
        </w:rPr>
        <w:t xml:space="preserve"> </w:t>
      </w:r>
      <w:r w:rsidR="00D403B4">
        <w:rPr>
          <w:sz w:val="20"/>
          <w:szCs w:val="20"/>
        </w:rPr>
        <w:t>pela internet</w:t>
      </w:r>
      <w:r w:rsidR="002C017B" w:rsidRPr="00FF27AE">
        <w:rPr>
          <w:sz w:val="20"/>
          <w:szCs w:val="20"/>
        </w:rPr>
        <w:t xml:space="preserve">, </w:t>
      </w:r>
      <w:r w:rsidR="00D03C7E" w:rsidRPr="00FF27AE">
        <w:rPr>
          <w:sz w:val="20"/>
          <w:szCs w:val="20"/>
        </w:rPr>
        <w:t xml:space="preserve">no período de </w:t>
      </w:r>
      <w:r w:rsidR="00D03C7E">
        <w:rPr>
          <w:b/>
          <w:bCs/>
          <w:sz w:val="20"/>
          <w:szCs w:val="20"/>
        </w:rPr>
        <w:t xml:space="preserve">03 </w:t>
      </w:r>
      <w:r w:rsidR="00D03C7E" w:rsidRPr="00FF27AE">
        <w:rPr>
          <w:b/>
          <w:bCs/>
          <w:sz w:val="20"/>
          <w:szCs w:val="20"/>
        </w:rPr>
        <w:t xml:space="preserve">a </w:t>
      </w:r>
      <w:r w:rsidR="00D03C7E">
        <w:rPr>
          <w:b/>
          <w:bCs/>
          <w:sz w:val="20"/>
          <w:szCs w:val="20"/>
        </w:rPr>
        <w:t>08</w:t>
      </w:r>
      <w:r w:rsidR="00D03C7E" w:rsidRPr="00FF27AE">
        <w:rPr>
          <w:b/>
          <w:bCs/>
          <w:sz w:val="20"/>
          <w:szCs w:val="20"/>
        </w:rPr>
        <w:t xml:space="preserve"> de </w:t>
      </w:r>
      <w:r w:rsidR="00D03C7E">
        <w:rPr>
          <w:b/>
          <w:bCs/>
          <w:sz w:val="20"/>
          <w:szCs w:val="20"/>
        </w:rPr>
        <w:t xml:space="preserve">dezembro </w:t>
      </w:r>
      <w:r w:rsidR="00D03C7E" w:rsidRPr="00FF27AE">
        <w:rPr>
          <w:b/>
          <w:bCs/>
          <w:sz w:val="20"/>
          <w:szCs w:val="20"/>
        </w:rPr>
        <w:t>de 201</w:t>
      </w:r>
      <w:r w:rsidR="00D03C7E">
        <w:rPr>
          <w:b/>
          <w:bCs/>
          <w:sz w:val="20"/>
          <w:szCs w:val="20"/>
        </w:rPr>
        <w:t xml:space="preserve">8, </w:t>
      </w:r>
      <w:r w:rsidR="00D403B4">
        <w:rPr>
          <w:sz w:val="20"/>
          <w:szCs w:val="20"/>
        </w:rPr>
        <w:t>através do</w:t>
      </w:r>
      <w:r w:rsidR="0053290D">
        <w:rPr>
          <w:sz w:val="20"/>
          <w:szCs w:val="20"/>
        </w:rPr>
        <w:t>s</w:t>
      </w:r>
      <w:r w:rsidR="00D403B4">
        <w:rPr>
          <w:sz w:val="20"/>
          <w:szCs w:val="20"/>
        </w:rPr>
        <w:t xml:space="preserve"> link</w:t>
      </w:r>
      <w:r w:rsidR="0053290D">
        <w:rPr>
          <w:sz w:val="20"/>
          <w:szCs w:val="20"/>
        </w:rPr>
        <w:t xml:space="preserve">s: </w:t>
      </w:r>
    </w:p>
    <w:p w:rsidR="00D03C7E" w:rsidRDefault="00D03C7E" w:rsidP="00113298">
      <w:pPr>
        <w:pStyle w:val="Default"/>
        <w:jc w:val="both"/>
        <w:rPr>
          <w:sz w:val="20"/>
          <w:szCs w:val="20"/>
          <w:u w:val="single"/>
        </w:rPr>
      </w:pPr>
    </w:p>
    <w:p w:rsidR="00D03C7E" w:rsidRDefault="00D03C7E" w:rsidP="00D03C7E">
      <w:pPr>
        <w:pStyle w:val="Default"/>
        <w:ind w:firstLine="708"/>
        <w:jc w:val="both"/>
        <w:rPr>
          <w:sz w:val="20"/>
          <w:szCs w:val="20"/>
        </w:rPr>
      </w:pPr>
      <w:r w:rsidRPr="00D03C7E">
        <w:rPr>
          <w:sz w:val="20"/>
          <w:szCs w:val="20"/>
        </w:rPr>
        <w:t xml:space="preserve">2.1.1 </w:t>
      </w:r>
      <w:r w:rsidR="0053290D" w:rsidRPr="00D03C7E">
        <w:rPr>
          <w:sz w:val="20"/>
          <w:szCs w:val="20"/>
        </w:rPr>
        <w:t>Inscrição de servidores:</w:t>
      </w:r>
      <w:r w:rsidR="00E017B0">
        <w:rPr>
          <w:sz w:val="20"/>
          <w:szCs w:val="20"/>
        </w:rPr>
        <w:t xml:space="preserve"> </w:t>
      </w:r>
      <w:r w:rsidR="00E017B0" w:rsidRPr="00E017B0">
        <w:rPr>
          <w:sz w:val="20"/>
          <w:szCs w:val="20"/>
        </w:rPr>
        <w:t>https://tinyurl.com/servUFC</w:t>
      </w:r>
    </w:p>
    <w:p w:rsidR="00696E66" w:rsidRDefault="00D03C7E" w:rsidP="00696E66">
      <w:pPr>
        <w:pStyle w:val="Default"/>
        <w:ind w:firstLine="708"/>
        <w:jc w:val="both"/>
        <w:rPr>
          <w:sz w:val="20"/>
          <w:szCs w:val="20"/>
        </w:rPr>
      </w:pPr>
      <w:r w:rsidRPr="00D03C7E">
        <w:rPr>
          <w:sz w:val="20"/>
          <w:szCs w:val="20"/>
        </w:rPr>
        <w:t xml:space="preserve">2.1.2 </w:t>
      </w:r>
      <w:r w:rsidR="0053290D" w:rsidRPr="00D03C7E">
        <w:rPr>
          <w:sz w:val="20"/>
          <w:szCs w:val="20"/>
        </w:rPr>
        <w:t>Inscrição de estudantes estrangeiros PEC</w:t>
      </w:r>
      <w:r>
        <w:rPr>
          <w:sz w:val="20"/>
          <w:szCs w:val="20"/>
        </w:rPr>
        <w:t>-G e PEC-PG</w:t>
      </w:r>
      <w:r w:rsidR="0053290D" w:rsidRPr="0053290D">
        <w:rPr>
          <w:sz w:val="20"/>
          <w:szCs w:val="20"/>
        </w:rPr>
        <w:t xml:space="preserve">: </w:t>
      </w:r>
      <w:r w:rsidR="00696E66" w:rsidRPr="00696E66">
        <w:rPr>
          <w:sz w:val="20"/>
          <w:szCs w:val="20"/>
        </w:rPr>
        <w:t>https://tinyurl.com/PECGePECPG</w:t>
      </w:r>
    </w:p>
    <w:p w:rsidR="00EA2F3E" w:rsidRPr="00FF27AE" w:rsidRDefault="00EA2F3E" w:rsidP="00113298">
      <w:pPr>
        <w:pStyle w:val="Default"/>
        <w:jc w:val="both"/>
        <w:rPr>
          <w:sz w:val="20"/>
          <w:szCs w:val="20"/>
        </w:rPr>
      </w:pPr>
    </w:p>
    <w:p w:rsidR="0053290D" w:rsidRDefault="00C761ED" w:rsidP="001132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63E40" w:rsidRPr="00EA2F3E">
        <w:rPr>
          <w:sz w:val="20"/>
          <w:szCs w:val="20"/>
        </w:rPr>
        <w:t>2</w:t>
      </w:r>
      <w:r w:rsidR="002C017B" w:rsidRPr="00EA2F3E">
        <w:rPr>
          <w:sz w:val="20"/>
          <w:szCs w:val="20"/>
        </w:rPr>
        <w:t>.2</w:t>
      </w:r>
      <w:r w:rsidR="002C017B" w:rsidRPr="00FF27AE">
        <w:rPr>
          <w:sz w:val="20"/>
          <w:szCs w:val="20"/>
        </w:rPr>
        <w:t xml:space="preserve">. O candidato poderá inscrever-se para o Semestre I para apenas </w:t>
      </w:r>
      <w:r w:rsidR="002C017B" w:rsidRPr="00FF27AE">
        <w:rPr>
          <w:b/>
          <w:bCs/>
          <w:sz w:val="20"/>
          <w:szCs w:val="20"/>
        </w:rPr>
        <w:t xml:space="preserve">uma única </w:t>
      </w:r>
      <w:r w:rsidR="002C017B" w:rsidRPr="00FF27AE">
        <w:rPr>
          <w:sz w:val="20"/>
          <w:szCs w:val="20"/>
        </w:rPr>
        <w:t>Casa de Cultura</w:t>
      </w:r>
      <w:r w:rsidR="0053290D">
        <w:rPr>
          <w:sz w:val="20"/>
          <w:szCs w:val="20"/>
        </w:rPr>
        <w:t>.</w:t>
      </w:r>
    </w:p>
    <w:p w:rsidR="00E017B0" w:rsidRDefault="00E017B0" w:rsidP="0011329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2.2.1 Na hipótese </w:t>
      </w:r>
      <w:r w:rsidR="00363FA3">
        <w:rPr>
          <w:sz w:val="20"/>
          <w:szCs w:val="20"/>
        </w:rPr>
        <w:t>de o</w:t>
      </w:r>
      <w:r>
        <w:rPr>
          <w:sz w:val="20"/>
          <w:szCs w:val="20"/>
        </w:rPr>
        <w:t xml:space="preserve"> candidato preencher o formulário de inscrição mais de uma vez, será considerada válida a inscrição mais recente.</w:t>
      </w:r>
    </w:p>
    <w:p w:rsidR="00353CE5" w:rsidRDefault="00C761ED" w:rsidP="001132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A2F3E" w:rsidRPr="00EA2F3E">
        <w:rPr>
          <w:sz w:val="20"/>
          <w:szCs w:val="20"/>
        </w:rPr>
        <w:t>2</w:t>
      </w:r>
      <w:r w:rsidR="003D7914" w:rsidRPr="00EA2F3E">
        <w:rPr>
          <w:sz w:val="20"/>
          <w:szCs w:val="20"/>
        </w:rPr>
        <w:t>.3.</w:t>
      </w:r>
      <w:r w:rsidR="003D7914">
        <w:rPr>
          <w:sz w:val="20"/>
          <w:szCs w:val="20"/>
        </w:rPr>
        <w:t xml:space="preserve"> Não poderá requere</w:t>
      </w:r>
      <w:r w:rsidR="00281BCC">
        <w:rPr>
          <w:sz w:val="20"/>
          <w:szCs w:val="20"/>
        </w:rPr>
        <w:t>r</w:t>
      </w:r>
      <w:r w:rsidR="003D7914">
        <w:rPr>
          <w:sz w:val="20"/>
          <w:szCs w:val="20"/>
        </w:rPr>
        <w:t xml:space="preserve"> vaga o candidato com progr</w:t>
      </w:r>
      <w:r w:rsidR="001333D7">
        <w:rPr>
          <w:sz w:val="20"/>
          <w:szCs w:val="20"/>
        </w:rPr>
        <w:t>a</w:t>
      </w:r>
      <w:r w:rsidR="003D7914">
        <w:rPr>
          <w:sz w:val="20"/>
          <w:szCs w:val="20"/>
        </w:rPr>
        <w:t>ma ativo nas Casa</w:t>
      </w:r>
      <w:r w:rsidR="00EA2F3E">
        <w:rPr>
          <w:sz w:val="20"/>
          <w:szCs w:val="20"/>
        </w:rPr>
        <w:t>s</w:t>
      </w:r>
      <w:r w:rsidR="003D7914">
        <w:rPr>
          <w:sz w:val="20"/>
          <w:szCs w:val="20"/>
        </w:rPr>
        <w:t xml:space="preserve"> de Cultura E</w:t>
      </w:r>
      <w:r w:rsidR="001333D7">
        <w:rPr>
          <w:sz w:val="20"/>
          <w:szCs w:val="20"/>
        </w:rPr>
        <w:t>stra</w:t>
      </w:r>
      <w:r w:rsidR="003D7914">
        <w:rPr>
          <w:sz w:val="20"/>
          <w:szCs w:val="20"/>
        </w:rPr>
        <w:t>ngeira da UFC, com ingres</w:t>
      </w:r>
      <w:r w:rsidR="001333D7">
        <w:rPr>
          <w:sz w:val="20"/>
          <w:szCs w:val="20"/>
        </w:rPr>
        <w:t>s</w:t>
      </w:r>
      <w:r w:rsidR="003D7914">
        <w:rPr>
          <w:sz w:val="20"/>
          <w:szCs w:val="20"/>
        </w:rPr>
        <w:t xml:space="preserve">o </w:t>
      </w:r>
      <w:r w:rsidR="001333D7">
        <w:rPr>
          <w:sz w:val="20"/>
          <w:szCs w:val="20"/>
        </w:rPr>
        <w:t>atravé</w:t>
      </w:r>
      <w:r w:rsidR="003D7914">
        <w:rPr>
          <w:sz w:val="20"/>
          <w:szCs w:val="20"/>
        </w:rPr>
        <w:t>s</w:t>
      </w:r>
      <w:r w:rsidR="001333D7">
        <w:rPr>
          <w:sz w:val="20"/>
          <w:szCs w:val="20"/>
        </w:rPr>
        <w:t xml:space="preserve"> das vagas destinadas aos servidores</w:t>
      </w:r>
      <w:r w:rsidR="003D7914">
        <w:rPr>
          <w:sz w:val="20"/>
          <w:szCs w:val="20"/>
        </w:rPr>
        <w:t xml:space="preserve"> </w:t>
      </w:r>
      <w:r w:rsidR="00CB4E10">
        <w:rPr>
          <w:sz w:val="20"/>
          <w:szCs w:val="20"/>
        </w:rPr>
        <w:t xml:space="preserve">da UFC e estudantes </w:t>
      </w:r>
      <w:r w:rsidR="00F17C85">
        <w:rPr>
          <w:sz w:val="20"/>
          <w:szCs w:val="20"/>
        </w:rPr>
        <w:t xml:space="preserve">dos convênios da </w:t>
      </w:r>
      <w:r w:rsidR="00D03C7E">
        <w:rPr>
          <w:sz w:val="20"/>
          <w:szCs w:val="20"/>
        </w:rPr>
        <w:t xml:space="preserve">Pró-Reitoria de relações Internacionais </w:t>
      </w:r>
      <w:r w:rsidR="00F17C85">
        <w:rPr>
          <w:sz w:val="20"/>
          <w:szCs w:val="20"/>
        </w:rPr>
        <w:t>(PROINTER) da UFC</w:t>
      </w:r>
      <w:r w:rsidR="00CB4E10">
        <w:rPr>
          <w:sz w:val="20"/>
          <w:szCs w:val="20"/>
        </w:rPr>
        <w:t>.</w:t>
      </w:r>
    </w:p>
    <w:p w:rsidR="00353CE5" w:rsidRPr="00825293" w:rsidRDefault="00C761ED" w:rsidP="0011329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F63E40" w:rsidRPr="00EA2F3E">
        <w:rPr>
          <w:sz w:val="20"/>
          <w:szCs w:val="20"/>
        </w:rPr>
        <w:t>2</w:t>
      </w:r>
      <w:r w:rsidR="00EA2F3E" w:rsidRPr="00EA2F3E">
        <w:rPr>
          <w:sz w:val="20"/>
          <w:szCs w:val="20"/>
        </w:rPr>
        <w:t>.4</w:t>
      </w:r>
      <w:r w:rsidR="00272180" w:rsidRPr="00EA2F3E">
        <w:rPr>
          <w:sz w:val="20"/>
          <w:szCs w:val="20"/>
        </w:rPr>
        <w:t>.</w:t>
      </w:r>
      <w:r w:rsidR="00EA2F3E">
        <w:rPr>
          <w:sz w:val="20"/>
          <w:szCs w:val="20"/>
        </w:rPr>
        <w:t xml:space="preserve"> As vagas, por turma</w:t>
      </w:r>
      <w:r w:rsidR="00F63E40">
        <w:rPr>
          <w:sz w:val="20"/>
          <w:szCs w:val="20"/>
        </w:rPr>
        <w:t xml:space="preserve">, serão preenchidas, levando-se em conta os itens </w:t>
      </w:r>
      <w:r w:rsidR="002C25CC">
        <w:rPr>
          <w:b/>
          <w:sz w:val="20"/>
          <w:szCs w:val="20"/>
        </w:rPr>
        <w:t>4</w:t>
      </w:r>
      <w:r w:rsidR="00F63E40" w:rsidRPr="00F63E40">
        <w:rPr>
          <w:b/>
          <w:sz w:val="20"/>
          <w:szCs w:val="20"/>
        </w:rPr>
        <w:t>.2</w:t>
      </w:r>
      <w:r w:rsidR="00F63E40">
        <w:rPr>
          <w:sz w:val="20"/>
          <w:szCs w:val="20"/>
        </w:rPr>
        <w:t xml:space="preserve"> e </w:t>
      </w:r>
      <w:r w:rsidR="002C25CC">
        <w:rPr>
          <w:b/>
          <w:sz w:val="20"/>
          <w:szCs w:val="20"/>
        </w:rPr>
        <w:t>4</w:t>
      </w:r>
      <w:r w:rsidR="00E45B22">
        <w:rPr>
          <w:b/>
          <w:sz w:val="20"/>
          <w:szCs w:val="20"/>
        </w:rPr>
        <w:t>.3</w:t>
      </w:r>
      <w:r w:rsidR="00272180">
        <w:rPr>
          <w:sz w:val="20"/>
          <w:szCs w:val="20"/>
        </w:rPr>
        <w:t xml:space="preserve"> </w:t>
      </w:r>
      <w:r w:rsidR="00F63E40">
        <w:rPr>
          <w:sz w:val="20"/>
          <w:szCs w:val="20"/>
        </w:rPr>
        <w:t xml:space="preserve">e </w:t>
      </w:r>
      <w:r w:rsidR="002C25CC">
        <w:rPr>
          <w:sz w:val="20"/>
          <w:szCs w:val="20"/>
        </w:rPr>
        <w:t>a</w:t>
      </w:r>
      <w:r w:rsidR="00272180">
        <w:rPr>
          <w:sz w:val="20"/>
          <w:szCs w:val="20"/>
        </w:rPr>
        <w:t xml:space="preserve"> opção de turma indicada na inscrição.</w:t>
      </w:r>
    </w:p>
    <w:p w:rsidR="00353CE5" w:rsidRDefault="00353CE5" w:rsidP="00113298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64691D" w:rsidRDefault="002C25CC" w:rsidP="00113298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3</w:t>
      </w:r>
      <w:r w:rsidR="0064691D">
        <w:rPr>
          <w:b/>
          <w:bCs/>
          <w:i/>
          <w:iCs/>
          <w:sz w:val="20"/>
          <w:szCs w:val="20"/>
        </w:rPr>
        <w:t xml:space="preserve">. Das Vagas </w:t>
      </w:r>
    </w:p>
    <w:p w:rsidR="000A60F6" w:rsidRDefault="000A60F6" w:rsidP="00113298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EA2F3E" w:rsidRDefault="00C761ED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A60F6">
        <w:rPr>
          <w:sz w:val="20"/>
          <w:szCs w:val="20"/>
        </w:rPr>
        <w:t xml:space="preserve">  </w:t>
      </w:r>
      <w:r w:rsidR="002C25CC">
        <w:rPr>
          <w:sz w:val="20"/>
          <w:szCs w:val="20"/>
        </w:rPr>
        <w:t>3</w:t>
      </w:r>
      <w:r w:rsidR="0064691D">
        <w:rPr>
          <w:sz w:val="20"/>
          <w:szCs w:val="20"/>
        </w:rPr>
        <w:t xml:space="preserve">.1. </w:t>
      </w:r>
      <w:r w:rsidR="002C25CC">
        <w:rPr>
          <w:sz w:val="20"/>
          <w:szCs w:val="20"/>
        </w:rPr>
        <w:t>Seguem a</w:t>
      </w:r>
      <w:r w:rsidR="0064691D">
        <w:rPr>
          <w:sz w:val="20"/>
          <w:szCs w:val="20"/>
        </w:rPr>
        <w:t>s vagas, turmas e horários oferecidos para o semestre I dos cursos das Casas de Cultura Estrangeira</w:t>
      </w:r>
      <w:r w:rsidR="002C25CC">
        <w:rPr>
          <w:sz w:val="20"/>
          <w:szCs w:val="20"/>
        </w:rPr>
        <w:t>:</w:t>
      </w:r>
    </w:p>
    <w:p w:rsidR="0068271D" w:rsidRDefault="0068271D" w:rsidP="00113298">
      <w:pPr>
        <w:pStyle w:val="Default"/>
        <w:jc w:val="both"/>
        <w:rPr>
          <w:sz w:val="20"/>
          <w:szCs w:val="20"/>
        </w:rPr>
      </w:pPr>
    </w:p>
    <w:p w:rsidR="0068271D" w:rsidRPr="00DE3960" w:rsidRDefault="0068271D" w:rsidP="0068271D">
      <w:pPr>
        <w:pStyle w:val="Ttulo"/>
        <w:rPr>
          <w:rFonts w:asciiTheme="minorHAnsi" w:hAnsiTheme="minorHAnsi" w:cstheme="minorHAnsi"/>
          <w:sz w:val="20"/>
        </w:rPr>
      </w:pPr>
      <w:bookmarkStart w:id="1" w:name="_Hlk499721596"/>
      <w:r w:rsidRPr="00DE3960">
        <w:rPr>
          <w:rFonts w:asciiTheme="minorHAnsi" w:hAnsiTheme="minorHAnsi" w:cstheme="minorHAnsi"/>
          <w:sz w:val="20"/>
        </w:rPr>
        <w:t>DISTRIBUIÇÃO DE TURMAS E HORÁRIOS DAS</w:t>
      </w:r>
    </w:p>
    <w:p w:rsidR="0068271D" w:rsidRDefault="0068271D" w:rsidP="0068271D">
      <w:pPr>
        <w:jc w:val="center"/>
        <w:rPr>
          <w:rFonts w:cstheme="minorHAnsi"/>
          <w:b/>
          <w:sz w:val="20"/>
          <w:szCs w:val="20"/>
        </w:rPr>
      </w:pPr>
      <w:r w:rsidRPr="00DE3960">
        <w:rPr>
          <w:rFonts w:cstheme="minorHAnsi"/>
          <w:b/>
          <w:sz w:val="20"/>
          <w:szCs w:val="20"/>
        </w:rPr>
        <w:t xml:space="preserve">CASAS DE CULTURA ESTRANGEIRA PARA </w:t>
      </w:r>
    </w:p>
    <w:p w:rsidR="0068271D" w:rsidRDefault="0068271D" w:rsidP="0068271D">
      <w:pPr>
        <w:jc w:val="center"/>
        <w:rPr>
          <w:rFonts w:cstheme="minorHAnsi"/>
          <w:b/>
          <w:sz w:val="20"/>
          <w:szCs w:val="20"/>
          <w:u w:val="single"/>
        </w:rPr>
      </w:pPr>
      <w:r w:rsidRPr="00DE3960">
        <w:rPr>
          <w:rFonts w:cstheme="minorHAnsi"/>
          <w:b/>
          <w:sz w:val="20"/>
          <w:szCs w:val="20"/>
          <w:u w:val="single"/>
        </w:rPr>
        <w:t>SEMESTRE I – 201</w:t>
      </w:r>
      <w:r w:rsidR="00D03C7E">
        <w:rPr>
          <w:rFonts w:cstheme="minorHAnsi"/>
          <w:b/>
          <w:sz w:val="20"/>
          <w:szCs w:val="20"/>
          <w:u w:val="single"/>
        </w:rPr>
        <w:t>9.1</w:t>
      </w:r>
    </w:p>
    <w:p w:rsidR="0068271D" w:rsidRPr="00DE3960" w:rsidRDefault="0068271D" w:rsidP="0068271D">
      <w:pPr>
        <w:jc w:val="center"/>
        <w:rPr>
          <w:rFonts w:cstheme="minorHAnsi"/>
          <w:b/>
          <w:sz w:val="20"/>
          <w:szCs w:val="20"/>
          <w:u w:val="single"/>
        </w:rPr>
      </w:pPr>
      <w:r w:rsidRPr="0068271D">
        <w:rPr>
          <w:rFonts w:cstheme="minorHAnsi"/>
          <w:b/>
          <w:sz w:val="20"/>
          <w:szCs w:val="20"/>
        </w:rPr>
        <w:t>TOTAL DE OFERTA PARA SEMESTRE I: (</w:t>
      </w:r>
      <w:r w:rsidR="00633CD3">
        <w:rPr>
          <w:rFonts w:cstheme="minorHAnsi"/>
          <w:b/>
          <w:sz w:val="20"/>
          <w:szCs w:val="20"/>
        </w:rPr>
        <w:t>17</w:t>
      </w:r>
      <w:r w:rsidRPr="0068271D">
        <w:rPr>
          <w:rFonts w:cstheme="minorHAnsi"/>
          <w:b/>
          <w:sz w:val="20"/>
          <w:szCs w:val="20"/>
        </w:rPr>
        <w:t xml:space="preserve"> Turmas - </w:t>
      </w:r>
      <w:r w:rsidR="00633CD3">
        <w:rPr>
          <w:rFonts w:cstheme="minorHAnsi"/>
          <w:b/>
          <w:sz w:val="20"/>
          <w:szCs w:val="20"/>
        </w:rPr>
        <w:t>51</w:t>
      </w:r>
      <w:r w:rsidRPr="0068271D">
        <w:rPr>
          <w:rFonts w:cstheme="minorHAnsi"/>
          <w:b/>
          <w:sz w:val="20"/>
          <w:szCs w:val="20"/>
        </w:rPr>
        <w:t xml:space="preserve"> vagas)</w:t>
      </w:r>
    </w:p>
    <w:p w:rsidR="0068271D" w:rsidRPr="00DE3960" w:rsidRDefault="0068271D" w:rsidP="0068271D">
      <w:pPr>
        <w:rPr>
          <w:rFonts w:cstheme="minorHAnsi"/>
          <w:sz w:val="20"/>
          <w:szCs w:val="20"/>
        </w:rPr>
      </w:pPr>
      <w:r w:rsidRPr="00DE3960">
        <w:rPr>
          <w:rFonts w:cstheme="minorHAnsi"/>
          <w:b/>
          <w:sz w:val="20"/>
          <w:szCs w:val="20"/>
          <w:u w:val="single"/>
        </w:rPr>
        <w:t>ALEMÃ</w:t>
      </w:r>
      <w:r w:rsidRPr="00DE3960">
        <w:rPr>
          <w:rFonts w:cstheme="minorHAnsi"/>
          <w:b/>
          <w:sz w:val="20"/>
          <w:szCs w:val="20"/>
        </w:rPr>
        <w:t xml:space="preserve"> (</w:t>
      </w:r>
      <w:r w:rsidR="006C316D">
        <w:rPr>
          <w:rFonts w:cstheme="minorHAnsi"/>
          <w:b/>
          <w:sz w:val="20"/>
          <w:szCs w:val="20"/>
        </w:rPr>
        <w:t>03</w:t>
      </w:r>
      <w:r w:rsidRPr="00DE3960">
        <w:rPr>
          <w:rFonts w:cstheme="minorHAnsi"/>
          <w:b/>
          <w:sz w:val="20"/>
          <w:szCs w:val="20"/>
        </w:rPr>
        <w:t xml:space="preserve"> vagas)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926"/>
        <w:gridCol w:w="850"/>
        <w:gridCol w:w="1134"/>
      </w:tblGrid>
      <w:tr w:rsidR="0068271D" w:rsidRPr="00DE3960" w:rsidTr="006C316D">
        <w:trPr>
          <w:trHeight w:val="397"/>
        </w:trPr>
        <w:tc>
          <w:tcPr>
            <w:tcW w:w="8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Dias</w:t>
            </w:r>
          </w:p>
        </w:tc>
        <w:tc>
          <w:tcPr>
            <w:tcW w:w="192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Horários</w:t>
            </w:r>
          </w:p>
        </w:tc>
        <w:tc>
          <w:tcPr>
            <w:tcW w:w="850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Vagas</w:t>
            </w:r>
          </w:p>
        </w:tc>
      </w:tr>
      <w:tr w:rsidR="006C316D" w:rsidRPr="00DE3960" w:rsidTr="006C316D">
        <w:trPr>
          <w:trHeight w:val="401"/>
        </w:trPr>
        <w:tc>
          <w:tcPr>
            <w:tcW w:w="876" w:type="dxa"/>
          </w:tcPr>
          <w:p w:rsidR="006C316D" w:rsidRPr="008B3E72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B3E72">
              <w:rPr>
                <w:b/>
                <w:bCs/>
              </w:rPr>
              <w:t xml:space="preserve">ª e </w:t>
            </w:r>
            <w:r>
              <w:rPr>
                <w:b/>
                <w:bCs/>
              </w:rPr>
              <w:t>4</w:t>
            </w:r>
            <w:r w:rsidRPr="008B3E72">
              <w:rPr>
                <w:b/>
                <w:bCs/>
              </w:rPr>
              <w:t xml:space="preserve">ª </w:t>
            </w:r>
          </w:p>
        </w:tc>
        <w:tc>
          <w:tcPr>
            <w:tcW w:w="1926" w:type="dxa"/>
          </w:tcPr>
          <w:p w:rsidR="006C316D" w:rsidRPr="008B3E72" w:rsidRDefault="006C316D" w:rsidP="006C316D">
            <w:pPr>
              <w:spacing w:after="0"/>
              <w:jc w:val="center"/>
              <w:rPr>
                <w:b/>
                <w:bCs/>
              </w:rPr>
            </w:pPr>
            <w:r w:rsidRPr="008B3E72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8B3E72">
              <w:rPr>
                <w:b/>
                <w:bCs/>
              </w:rPr>
              <w:t>:00 às 1</w:t>
            </w:r>
            <w:r>
              <w:rPr>
                <w:b/>
                <w:bCs/>
              </w:rPr>
              <w:t>8</w:t>
            </w:r>
            <w:r w:rsidRPr="008B3E72">
              <w:rPr>
                <w:b/>
                <w:bCs/>
              </w:rPr>
              <w:t>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</w:tbl>
    <w:p w:rsidR="0068271D" w:rsidRPr="00DE3960" w:rsidRDefault="0068271D" w:rsidP="0068271D">
      <w:pPr>
        <w:jc w:val="center"/>
        <w:rPr>
          <w:rFonts w:cstheme="minorHAnsi"/>
          <w:b/>
          <w:sz w:val="20"/>
          <w:szCs w:val="20"/>
          <w:highlight w:val="yellow"/>
          <w:u w:val="single"/>
        </w:rPr>
      </w:pPr>
    </w:p>
    <w:p w:rsidR="0068271D" w:rsidRPr="00DE3960" w:rsidRDefault="0068271D" w:rsidP="0068271D">
      <w:pPr>
        <w:rPr>
          <w:rFonts w:cstheme="minorHAnsi"/>
          <w:sz w:val="20"/>
          <w:szCs w:val="20"/>
        </w:rPr>
      </w:pPr>
      <w:r w:rsidRPr="00DE3960">
        <w:rPr>
          <w:rFonts w:cstheme="minorHAnsi"/>
          <w:b/>
          <w:sz w:val="20"/>
          <w:szCs w:val="20"/>
          <w:u w:val="single"/>
        </w:rPr>
        <w:t>BRITÂNICA</w:t>
      </w:r>
      <w:r w:rsidRPr="00DE3960">
        <w:rPr>
          <w:rFonts w:cstheme="minorHAnsi"/>
          <w:b/>
          <w:sz w:val="20"/>
          <w:szCs w:val="20"/>
        </w:rPr>
        <w:t xml:space="preserve"> (</w:t>
      </w:r>
      <w:r w:rsidR="006C316D">
        <w:rPr>
          <w:rFonts w:cstheme="minorHAnsi"/>
          <w:b/>
          <w:sz w:val="20"/>
          <w:szCs w:val="20"/>
          <w:u w:val="single"/>
        </w:rPr>
        <w:t>04</w:t>
      </w:r>
      <w:r w:rsidRPr="00DE3960">
        <w:rPr>
          <w:rFonts w:cstheme="minorHAnsi"/>
          <w:b/>
          <w:sz w:val="20"/>
          <w:szCs w:val="20"/>
        </w:rPr>
        <w:t xml:space="preserve"> </w:t>
      </w:r>
      <w:r w:rsidRPr="00DE3960">
        <w:rPr>
          <w:rFonts w:cstheme="minorHAnsi"/>
          <w:b/>
          <w:sz w:val="20"/>
          <w:szCs w:val="20"/>
          <w:u w:val="single"/>
        </w:rPr>
        <w:t xml:space="preserve">Turmas </w:t>
      </w:r>
      <w:r w:rsidR="006C316D" w:rsidRPr="00DE3960">
        <w:rPr>
          <w:rFonts w:cstheme="minorHAnsi"/>
          <w:b/>
          <w:sz w:val="20"/>
          <w:szCs w:val="20"/>
          <w:u w:val="single"/>
        </w:rPr>
        <w:t>– 12</w:t>
      </w:r>
      <w:r w:rsidRPr="00DE3960">
        <w:rPr>
          <w:rFonts w:cstheme="minorHAnsi"/>
          <w:b/>
          <w:sz w:val="20"/>
          <w:szCs w:val="20"/>
          <w:u w:val="single"/>
        </w:rPr>
        <w:t xml:space="preserve"> vagas</w:t>
      </w:r>
      <w:r w:rsidRPr="00DE3960">
        <w:rPr>
          <w:rFonts w:cstheme="minorHAnsi"/>
          <w:b/>
          <w:sz w:val="20"/>
          <w:szCs w:val="20"/>
        </w:rPr>
        <w:t>)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784"/>
        <w:gridCol w:w="850"/>
        <w:gridCol w:w="1276"/>
      </w:tblGrid>
      <w:tr w:rsidR="0068271D" w:rsidRPr="00DE3960" w:rsidTr="006C316D">
        <w:tc>
          <w:tcPr>
            <w:tcW w:w="8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Dias</w:t>
            </w:r>
          </w:p>
        </w:tc>
        <w:tc>
          <w:tcPr>
            <w:tcW w:w="1784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Horários</w:t>
            </w:r>
          </w:p>
        </w:tc>
        <w:tc>
          <w:tcPr>
            <w:tcW w:w="850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Turmas</w:t>
            </w:r>
          </w:p>
        </w:tc>
        <w:tc>
          <w:tcPr>
            <w:tcW w:w="12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Vagas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3ª e 5ª</w:t>
            </w:r>
          </w:p>
        </w:tc>
        <w:tc>
          <w:tcPr>
            <w:tcW w:w="1784" w:type="dxa"/>
          </w:tcPr>
          <w:p w:rsidR="006C316D" w:rsidRPr="002817A1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08:00 às 10:00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2ª e 4ª</w:t>
            </w:r>
          </w:p>
        </w:tc>
        <w:tc>
          <w:tcPr>
            <w:tcW w:w="1784" w:type="dxa"/>
          </w:tcPr>
          <w:p w:rsidR="006C316D" w:rsidRPr="002817A1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 às 12:00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3ª e 5ª</w:t>
            </w:r>
          </w:p>
        </w:tc>
        <w:tc>
          <w:tcPr>
            <w:tcW w:w="1784" w:type="dxa"/>
          </w:tcPr>
          <w:p w:rsidR="006C316D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 às 18:00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3ª e 5ª</w:t>
            </w:r>
          </w:p>
        </w:tc>
        <w:tc>
          <w:tcPr>
            <w:tcW w:w="1784" w:type="dxa"/>
          </w:tcPr>
          <w:p w:rsidR="006C316D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às 20:00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276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</w:tbl>
    <w:p w:rsidR="0068271D" w:rsidRPr="00DE3960" w:rsidRDefault="0068271D" w:rsidP="0068271D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68271D" w:rsidRPr="00DE3960" w:rsidRDefault="0068271D" w:rsidP="0068271D">
      <w:pPr>
        <w:rPr>
          <w:rFonts w:cstheme="minorHAnsi"/>
          <w:sz w:val="20"/>
          <w:szCs w:val="20"/>
        </w:rPr>
      </w:pPr>
      <w:r w:rsidRPr="00DE3960">
        <w:rPr>
          <w:rFonts w:cstheme="minorHAnsi"/>
          <w:b/>
          <w:sz w:val="20"/>
          <w:szCs w:val="20"/>
          <w:u w:val="single"/>
        </w:rPr>
        <w:t>FRANCESA</w:t>
      </w:r>
      <w:r w:rsidRPr="00DE3960">
        <w:rPr>
          <w:rFonts w:cstheme="minorHAnsi"/>
          <w:b/>
          <w:sz w:val="20"/>
          <w:szCs w:val="20"/>
        </w:rPr>
        <w:t xml:space="preserve"> (</w:t>
      </w:r>
      <w:r w:rsidR="006C316D">
        <w:rPr>
          <w:rFonts w:cstheme="minorHAnsi"/>
          <w:b/>
          <w:sz w:val="20"/>
          <w:szCs w:val="20"/>
          <w:u w:val="single"/>
        </w:rPr>
        <w:t>02</w:t>
      </w:r>
      <w:r w:rsidRPr="00DE3960">
        <w:rPr>
          <w:rFonts w:cstheme="minorHAnsi"/>
          <w:b/>
          <w:sz w:val="20"/>
          <w:szCs w:val="20"/>
        </w:rPr>
        <w:t xml:space="preserve"> </w:t>
      </w:r>
      <w:r w:rsidRPr="00DE3960">
        <w:rPr>
          <w:rFonts w:cstheme="minorHAnsi"/>
          <w:b/>
          <w:sz w:val="20"/>
          <w:szCs w:val="20"/>
          <w:u w:val="single"/>
        </w:rPr>
        <w:t xml:space="preserve">Turmas – </w:t>
      </w:r>
      <w:r w:rsidR="006C316D">
        <w:rPr>
          <w:rFonts w:cstheme="minorHAnsi"/>
          <w:b/>
          <w:sz w:val="20"/>
          <w:szCs w:val="20"/>
          <w:u w:val="single"/>
        </w:rPr>
        <w:t>06</w:t>
      </w:r>
      <w:r w:rsidRPr="00DE3960">
        <w:rPr>
          <w:rFonts w:cstheme="minorHAnsi"/>
          <w:b/>
          <w:sz w:val="20"/>
          <w:szCs w:val="20"/>
          <w:u w:val="single"/>
        </w:rPr>
        <w:t xml:space="preserve"> vagas</w:t>
      </w:r>
      <w:r w:rsidRPr="00DE3960">
        <w:rPr>
          <w:rFonts w:cstheme="minorHAns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784"/>
        <w:gridCol w:w="850"/>
        <w:gridCol w:w="1276"/>
      </w:tblGrid>
      <w:tr w:rsidR="0068271D" w:rsidRPr="00DE3960" w:rsidTr="006C316D">
        <w:tc>
          <w:tcPr>
            <w:tcW w:w="8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Dias</w:t>
            </w:r>
          </w:p>
        </w:tc>
        <w:tc>
          <w:tcPr>
            <w:tcW w:w="1784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Horários</w:t>
            </w:r>
          </w:p>
        </w:tc>
        <w:tc>
          <w:tcPr>
            <w:tcW w:w="850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Turmas</w:t>
            </w:r>
          </w:p>
        </w:tc>
        <w:tc>
          <w:tcPr>
            <w:tcW w:w="12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Vagas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4E561D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4E561D">
              <w:rPr>
                <w:b/>
                <w:bCs/>
              </w:rPr>
              <w:t>2ª e 4ª</w:t>
            </w:r>
          </w:p>
        </w:tc>
        <w:tc>
          <w:tcPr>
            <w:tcW w:w="1784" w:type="dxa"/>
          </w:tcPr>
          <w:p w:rsidR="006C316D" w:rsidRPr="008B3E72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08:00 às 10:00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4E561D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E561D">
              <w:rPr>
                <w:b/>
                <w:bCs/>
              </w:rPr>
              <w:t xml:space="preserve">ª e </w:t>
            </w:r>
            <w:r>
              <w:rPr>
                <w:b/>
                <w:bCs/>
              </w:rPr>
              <w:t>4</w:t>
            </w:r>
            <w:r w:rsidRPr="004E561D">
              <w:rPr>
                <w:b/>
                <w:bCs/>
              </w:rPr>
              <w:t>ª</w:t>
            </w:r>
          </w:p>
        </w:tc>
        <w:tc>
          <w:tcPr>
            <w:tcW w:w="1784" w:type="dxa"/>
          </w:tcPr>
          <w:p w:rsidR="006C316D" w:rsidRPr="008B3E72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18:00 às 20:00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</w:tbl>
    <w:p w:rsidR="0068271D" w:rsidRPr="00DE3960" w:rsidRDefault="0068271D" w:rsidP="0068271D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68271D" w:rsidRPr="00DE3960" w:rsidRDefault="0068271D" w:rsidP="0068271D">
      <w:pPr>
        <w:rPr>
          <w:rFonts w:cstheme="minorHAnsi"/>
          <w:sz w:val="20"/>
          <w:szCs w:val="20"/>
        </w:rPr>
      </w:pPr>
      <w:r w:rsidRPr="00DE3960">
        <w:rPr>
          <w:rFonts w:cstheme="minorHAnsi"/>
          <w:b/>
          <w:sz w:val="20"/>
          <w:szCs w:val="20"/>
          <w:u w:val="single"/>
        </w:rPr>
        <w:t>HISPÂNICA</w:t>
      </w:r>
      <w:r w:rsidRPr="00DE3960">
        <w:rPr>
          <w:rFonts w:cstheme="minorHAnsi"/>
          <w:b/>
          <w:sz w:val="20"/>
          <w:szCs w:val="20"/>
        </w:rPr>
        <w:t xml:space="preserve"> </w:t>
      </w:r>
      <w:r w:rsidR="00633CD3" w:rsidRPr="00DE3960">
        <w:rPr>
          <w:rFonts w:cstheme="minorHAnsi"/>
          <w:b/>
          <w:sz w:val="20"/>
          <w:szCs w:val="20"/>
        </w:rPr>
        <w:t>(03</w:t>
      </w:r>
      <w:r w:rsidR="00650840">
        <w:rPr>
          <w:rFonts w:cstheme="minorHAnsi"/>
          <w:b/>
          <w:sz w:val="20"/>
          <w:szCs w:val="20"/>
        </w:rPr>
        <w:t xml:space="preserve"> </w:t>
      </w:r>
      <w:r w:rsidRPr="00DE3960">
        <w:rPr>
          <w:rFonts w:cstheme="minorHAnsi"/>
          <w:b/>
          <w:sz w:val="20"/>
          <w:szCs w:val="20"/>
          <w:u w:val="single"/>
        </w:rPr>
        <w:t xml:space="preserve">Turmas </w:t>
      </w:r>
      <w:r w:rsidR="00633CD3" w:rsidRPr="00DE3960">
        <w:rPr>
          <w:rFonts w:cstheme="minorHAnsi"/>
          <w:b/>
          <w:sz w:val="20"/>
          <w:szCs w:val="20"/>
          <w:u w:val="single"/>
        </w:rPr>
        <w:t>– 09</w:t>
      </w:r>
      <w:r w:rsidRPr="00DE3960">
        <w:rPr>
          <w:rFonts w:cstheme="minorHAnsi"/>
          <w:b/>
          <w:sz w:val="20"/>
          <w:szCs w:val="20"/>
          <w:u w:val="single"/>
        </w:rPr>
        <w:t xml:space="preserve"> vagas</w:t>
      </w:r>
      <w:r w:rsidRPr="00DE3960">
        <w:rPr>
          <w:rFonts w:cstheme="minorHAns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642"/>
        <w:gridCol w:w="992"/>
        <w:gridCol w:w="1276"/>
      </w:tblGrid>
      <w:tr w:rsidR="0068271D" w:rsidRPr="00DE3960" w:rsidTr="00633CD3">
        <w:tc>
          <w:tcPr>
            <w:tcW w:w="8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Dias</w:t>
            </w:r>
          </w:p>
        </w:tc>
        <w:tc>
          <w:tcPr>
            <w:tcW w:w="1642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Horários</w:t>
            </w:r>
          </w:p>
        </w:tc>
        <w:tc>
          <w:tcPr>
            <w:tcW w:w="992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Turmas</w:t>
            </w:r>
          </w:p>
        </w:tc>
        <w:tc>
          <w:tcPr>
            <w:tcW w:w="12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Vagas</w:t>
            </w:r>
          </w:p>
        </w:tc>
      </w:tr>
      <w:tr w:rsidR="0068271D" w:rsidRPr="00DE3960" w:rsidTr="00633CD3">
        <w:tc>
          <w:tcPr>
            <w:tcW w:w="876" w:type="dxa"/>
          </w:tcPr>
          <w:p w:rsidR="0068271D" w:rsidRPr="00DE3960" w:rsidRDefault="0068271D" w:rsidP="00376B52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2ª e 4ª</w:t>
            </w:r>
          </w:p>
        </w:tc>
        <w:tc>
          <w:tcPr>
            <w:tcW w:w="1642" w:type="dxa"/>
          </w:tcPr>
          <w:p w:rsidR="0068271D" w:rsidRPr="00633CD3" w:rsidRDefault="00650840" w:rsidP="00376B52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3CD3">
              <w:rPr>
                <w:rFonts w:cstheme="minorHAnsi"/>
                <w:b/>
                <w:color w:val="000000"/>
                <w:sz w:val="20"/>
                <w:szCs w:val="20"/>
              </w:rPr>
              <w:t>10:00</w:t>
            </w:r>
            <w:r w:rsidR="0068271D" w:rsidRPr="00633CD3">
              <w:rPr>
                <w:rFonts w:cstheme="minorHAnsi"/>
                <w:b/>
                <w:color w:val="000000"/>
                <w:sz w:val="20"/>
                <w:szCs w:val="20"/>
              </w:rPr>
              <w:t xml:space="preserve"> às </w:t>
            </w:r>
            <w:r w:rsidRPr="00633CD3">
              <w:rPr>
                <w:rFonts w:cstheme="minorHAnsi"/>
                <w:b/>
                <w:color w:val="000000"/>
                <w:sz w:val="20"/>
                <w:szCs w:val="20"/>
              </w:rPr>
              <w:t>12</w:t>
            </w:r>
            <w:r w:rsidR="0068271D" w:rsidRPr="00633CD3">
              <w:rPr>
                <w:rFonts w:cstheme="minorHAnsi"/>
                <w:b/>
                <w:color w:val="000000"/>
                <w:sz w:val="20"/>
                <w:szCs w:val="20"/>
              </w:rPr>
              <w:t>:</w:t>
            </w:r>
            <w:r w:rsidRPr="00633CD3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  <w:r w:rsidR="0068271D" w:rsidRPr="00633CD3">
              <w:rPr>
                <w:rFonts w:cstheme="minorHAns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271D" w:rsidRPr="00633CD3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3CD3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50840" w:rsidRPr="00DE3960" w:rsidTr="00633CD3">
        <w:tc>
          <w:tcPr>
            <w:tcW w:w="876" w:type="dxa"/>
          </w:tcPr>
          <w:p w:rsidR="00650840" w:rsidRPr="00DE3960" w:rsidRDefault="00650840" w:rsidP="00376B52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Pr="00DE3960">
              <w:rPr>
                <w:rFonts w:cstheme="minorHAnsi"/>
                <w:b/>
                <w:sz w:val="20"/>
                <w:szCs w:val="20"/>
              </w:rPr>
              <w:t xml:space="preserve">ª e 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DE3960">
              <w:rPr>
                <w:rFonts w:cstheme="minorHAnsi"/>
                <w:b/>
                <w:sz w:val="20"/>
                <w:szCs w:val="20"/>
              </w:rPr>
              <w:t>ª</w:t>
            </w:r>
          </w:p>
        </w:tc>
        <w:tc>
          <w:tcPr>
            <w:tcW w:w="1642" w:type="dxa"/>
          </w:tcPr>
          <w:p w:rsidR="00650840" w:rsidRPr="00633CD3" w:rsidRDefault="00650840" w:rsidP="00376B52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3CD3">
              <w:rPr>
                <w:rFonts w:cstheme="minorHAnsi"/>
                <w:b/>
                <w:sz w:val="20"/>
                <w:szCs w:val="20"/>
              </w:rPr>
              <w:t>16:00 ÀS 18:00</w:t>
            </w:r>
          </w:p>
        </w:tc>
        <w:tc>
          <w:tcPr>
            <w:tcW w:w="992" w:type="dxa"/>
          </w:tcPr>
          <w:p w:rsidR="00650840" w:rsidRPr="00633CD3" w:rsidRDefault="00650840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3CD3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650840" w:rsidRPr="00DE3960" w:rsidRDefault="00650840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8271D" w:rsidRPr="00DE3960" w:rsidTr="00633CD3">
        <w:tc>
          <w:tcPr>
            <w:tcW w:w="876" w:type="dxa"/>
          </w:tcPr>
          <w:p w:rsidR="0068271D" w:rsidRPr="00DE3960" w:rsidRDefault="0068271D" w:rsidP="00376B52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2ª e 4ª</w:t>
            </w:r>
          </w:p>
        </w:tc>
        <w:tc>
          <w:tcPr>
            <w:tcW w:w="1642" w:type="dxa"/>
          </w:tcPr>
          <w:p w:rsidR="0068271D" w:rsidRPr="00633CD3" w:rsidRDefault="00650840" w:rsidP="00376B52">
            <w:pPr>
              <w:spacing w:before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3CD3">
              <w:rPr>
                <w:rFonts w:cstheme="minorHAnsi"/>
                <w:b/>
                <w:sz w:val="20"/>
                <w:szCs w:val="20"/>
              </w:rPr>
              <w:t>14</w:t>
            </w:r>
            <w:r w:rsidR="0068271D" w:rsidRPr="00633CD3">
              <w:rPr>
                <w:rFonts w:cstheme="minorHAnsi"/>
                <w:b/>
                <w:sz w:val="20"/>
                <w:szCs w:val="20"/>
              </w:rPr>
              <w:t xml:space="preserve">:00 às </w:t>
            </w:r>
            <w:r w:rsidRPr="00633CD3">
              <w:rPr>
                <w:rFonts w:cstheme="minorHAnsi"/>
                <w:b/>
                <w:sz w:val="20"/>
                <w:szCs w:val="20"/>
              </w:rPr>
              <w:t>16</w:t>
            </w:r>
            <w:r w:rsidR="0068271D" w:rsidRPr="00633CD3">
              <w:rPr>
                <w:rFonts w:cstheme="minorHAnsi"/>
                <w:b/>
                <w:sz w:val="20"/>
                <w:szCs w:val="20"/>
              </w:rPr>
              <w:t>:</w:t>
            </w:r>
            <w:r w:rsidRPr="00633CD3">
              <w:rPr>
                <w:rFonts w:cstheme="minorHAnsi"/>
                <w:b/>
                <w:sz w:val="20"/>
                <w:szCs w:val="20"/>
              </w:rPr>
              <w:t>0</w:t>
            </w:r>
            <w:r w:rsidR="0068271D" w:rsidRPr="00633CD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8271D" w:rsidRPr="00633CD3" w:rsidRDefault="00650840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3CD3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</w:tbl>
    <w:p w:rsidR="0068271D" w:rsidRDefault="0068271D" w:rsidP="0068271D">
      <w:pPr>
        <w:rPr>
          <w:rFonts w:cstheme="minorHAnsi"/>
          <w:b/>
          <w:sz w:val="20"/>
          <w:szCs w:val="20"/>
          <w:u w:val="single"/>
        </w:rPr>
      </w:pPr>
    </w:p>
    <w:p w:rsidR="006C316D" w:rsidRDefault="006C316D" w:rsidP="0068271D">
      <w:pPr>
        <w:rPr>
          <w:rFonts w:cstheme="minorHAnsi"/>
          <w:b/>
          <w:sz w:val="20"/>
          <w:szCs w:val="20"/>
          <w:u w:val="single"/>
        </w:rPr>
      </w:pPr>
    </w:p>
    <w:p w:rsidR="006C316D" w:rsidRPr="00DE3960" w:rsidRDefault="006C316D" w:rsidP="0068271D">
      <w:pPr>
        <w:rPr>
          <w:rFonts w:cstheme="minorHAnsi"/>
          <w:b/>
          <w:sz w:val="20"/>
          <w:szCs w:val="20"/>
          <w:u w:val="single"/>
        </w:rPr>
      </w:pPr>
    </w:p>
    <w:p w:rsidR="0068271D" w:rsidRPr="00DE3960" w:rsidRDefault="0068271D" w:rsidP="0068271D">
      <w:pPr>
        <w:rPr>
          <w:rFonts w:cstheme="minorHAnsi"/>
          <w:sz w:val="20"/>
          <w:szCs w:val="20"/>
        </w:rPr>
      </w:pPr>
      <w:r w:rsidRPr="00DE3960">
        <w:rPr>
          <w:rFonts w:cstheme="minorHAnsi"/>
          <w:b/>
          <w:sz w:val="20"/>
          <w:szCs w:val="20"/>
          <w:u w:val="single"/>
        </w:rPr>
        <w:lastRenderedPageBreak/>
        <w:t>ITALIANA</w:t>
      </w:r>
      <w:r w:rsidRPr="00DE3960">
        <w:rPr>
          <w:rFonts w:cstheme="minorHAnsi"/>
          <w:b/>
          <w:sz w:val="20"/>
          <w:szCs w:val="20"/>
        </w:rPr>
        <w:t xml:space="preserve"> (</w:t>
      </w:r>
      <w:r w:rsidR="006C316D">
        <w:rPr>
          <w:rFonts w:cstheme="minorHAnsi"/>
          <w:b/>
          <w:sz w:val="20"/>
          <w:szCs w:val="20"/>
          <w:u w:val="single"/>
        </w:rPr>
        <w:t>04</w:t>
      </w:r>
      <w:r w:rsidRPr="00DE3960">
        <w:rPr>
          <w:rFonts w:cstheme="minorHAnsi"/>
          <w:b/>
          <w:sz w:val="20"/>
          <w:szCs w:val="20"/>
        </w:rPr>
        <w:t xml:space="preserve"> </w:t>
      </w:r>
      <w:r w:rsidRPr="00DE3960">
        <w:rPr>
          <w:rFonts w:cstheme="minorHAnsi"/>
          <w:b/>
          <w:sz w:val="20"/>
          <w:szCs w:val="20"/>
          <w:u w:val="single"/>
        </w:rPr>
        <w:t xml:space="preserve">Turmas – </w:t>
      </w:r>
      <w:r w:rsidR="006C316D">
        <w:rPr>
          <w:rFonts w:cstheme="minorHAnsi"/>
          <w:b/>
          <w:sz w:val="20"/>
          <w:szCs w:val="20"/>
          <w:u w:val="single"/>
        </w:rPr>
        <w:t>12</w:t>
      </w:r>
      <w:r w:rsidRPr="00DE3960">
        <w:rPr>
          <w:rFonts w:cstheme="minorHAnsi"/>
          <w:b/>
          <w:sz w:val="20"/>
          <w:szCs w:val="20"/>
          <w:u w:val="single"/>
        </w:rPr>
        <w:t xml:space="preserve"> vagas</w:t>
      </w:r>
      <w:r w:rsidRPr="00DE3960">
        <w:rPr>
          <w:rFonts w:cstheme="minorHAnsi"/>
          <w:b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784"/>
        <w:gridCol w:w="850"/>
        <w:gridCol w:w="851"/>
      </w:tblGrid>
      <w:tr w:rsidR="0068271D" w:rsidRPr="00DE3960" w:rsidTr="006C316D">
        <w:tc>
          <w:tcPr>
            <w:tcW w:w="8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Dias</w:t>
            </w:r>
          </w:p>
        </w:tc>
        <w:tc>
          <w:tcPr>
            <w:tcW w:w="1784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Horários</w:t>
            </w:r>
          </w:p>
        </w:tc>
        <w:tc>
          <w:tcPr>
            <w:tcW w:w="850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Turmas</w:t>
            </w:r>
          </w:p>
        </w:tc>
        <w:tc>
          <w:tcPr>
            <w:tcW w:w="851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Vagas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05284">
              <w:rPr>
                <w:b/>
                <w:bCs/>
              </w:rPr>
              <w:t xml:space="preserve">ª e </w:t>
            </w:r>
            <w:r>
              <w:rPr>
                <w:b/>
                <w:bCs/>
              </w:rPr>
              <w:t>4</w:t>
            </w:r>
            <w:r w:rsidRPr="00305284">
              <w:rPr>
                <w:b/>
                <w:bCs/>
              </w:rPr>
              <w:t>ª</w:t>
            </w:r>
          </w:p>
        </w:tc>
        <w:tc>
          <w:tcPr>
            <w:tcW w:w="1784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 w:rsidRPr="0071576D">
              <w:rPr>
                <w:b/>
                <w:bCs/>
              </w:rPr>
              <w:t>08:00 às 10:00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05284">
              <w:rPr>
                <w:b/>
                <w:bCs/>
              </w:rPr>
              <w:t xml:space="preserve">ª e </w:t>
            </w:r>
            <w:r>
              <w:rPr>
                <w:b/>
                <w:bCs/>
              </w:rPr>
              <w:t>4</w:t>
            </w:r>
            <w:r w:rsidRPr="00305284">
              <w:rPr>
                <w:b/>
                <w:bCs/>
              </w:rPr>
              <w:t>ª</w:t>
            </w:r>
          </w:p>
        </w:tc>
        <w:tc>
          <w:tcPr>
            <w:tcW w:w="1784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 w:rsidRPr="0030528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305284">
              <w:rPr>
                <w:b/>
                <w:bCs/>
              </w:rPr>
              <w:t>:00 às 1</w:t>
            </w:r>
            <w:r>
              <w:rPr>
                <w:b/>
                <w:bCs/>
              </w:rPr>
              <w:t>8</w:t>
            </w:r>
            <w:r w:rsidRPr="00305284">
              <w:rPr>
                <w:b/>
                <w:bCs/>
              </w:rPr>
              <w:t>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 w:rsidRPr="0071576D">
              <w:rPr>
                <w:b/>
                <w:bCs/>
              </w:rPr>
              <w:t>3ª e 5ª</w:t>
            </w:r>
          </w:p>
        </w:tc>
        <w:tc>
          <w:tcPr>
            <w:tcW w:w="1784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 w:rsidRPr="00305284">
              <w:rPr>
                <w:b/>
                <w:bCs/>
              </w:rPr>
              <w:t>10:00 às 12:00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51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 w:rsidRPr="0071576D">
              <w:rPr>
                <w:b/>
                <w:bCs/>
              </w:rPr>
              <w:t>3ª e 5ª</w:t>
            </w:r>
          </w:p>
        </w:tc>
        <w:tc>
          <w:tcPr>
            <w:tcW w:w="1784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18:00 às 20:00</w:t>
            </w:r>
          </w:p>
        </w:tc>
        <w:tc>
          <w:tcPr>
            <w:tcW w:w="850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</w:tbl>
    <w:p w:rsidR="0068271D" w:rsidRPr="00DE3960" w:rsidRDefault="0068271D" w:rsidP="0068271D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68271D" w:rsidRPr="00DE3960" w:rsidRDefault="0068271D" w:rsidP="0068271D">
      <w:pPr>
        <w:rPr>
          <w:rFonts w:cstheme="minorHAnsi"/>
          <w:sz w:val="20"/>
          <w:szCs w:val="20"/>
        </w:rPr>
      </w:pPr>
      <w:r w:rsidRPr="00DE3960">
        <w:rPr>
          <w:rFonts w:cstheme="minorHAnsi"/>
          <w:b/>
          <w:sz w:val="20"/>
          <w:szCs w:val="20"/>
          <w:u w:val="single"/>
        </w:rPr>
        <w:t>PORTUGUESA</w:t>
      </w:r>
      <w:r w:rsidRPr="00DE3960">
        <w:rPr>
          <w:rFonts w:cstheme="minorHAnsi"/>
          <w:b/>
          <w:sz w:val="20"/>
          <w:szCs w:val="20"/>
        </w:rPr>
        <w:t xml:space="preserve"> (</w:t>
      </w:r>
      <w:r w:rsidR="006C316D">
        <w:rPr>
          <w:rFonts w:cstheme="minorHAnsi"/>
          <w:b/>
          <w:sz w:val="20"/>
          <w:szCs w:val="20"/>
          <w:u w:val="single"/>
        </w:rPr>
        <w:t>02</w:t>
      </w:r>
      <w:r w:rsidRPr="00DE3960">
        <w:rPr>
          <w:rFonts w:cstheme="minorHAnsi"/>
          <w:b/>
          <w:sz w:val="20"/>
          <w:szCs w:val="20"/>
        </w:rPr>
        <w:t xml:space="preserve"> </w:t>
      </w:r>
      <w:r w:rsidRPr="00DE3960">
        <w:rPr>
          <w:rFonts w:cstheme="minorHAnsi"/>
          <w:b/>
          <w:sz w:val="20"/>
          <w:szCs w:val="20"/>
          <w:u w:val="single"/>
        </w:rPr>
        <w:t>Turma</w:t>
      </w:r>
      <w:r w:rsidRPr="00DE3960">
        <w:rPr>
          <w:rFonts w:cstheme="minorHAnsi"/>
          <w:b/>
          <w:sz w:val="20"/>
          <w:szCs w:val="20"/>
        </w:rPr>
        <w:t xml:space="preserve">s </w:t>
      </w:r>
      <w:r w:rsidR="006C316D" w:rsidRPr="00DE3960">
        <w:rPr>
          <w:rFonts w:cstheme="minorHAnsi"/>
          <w:b/>
          <w:sz w:val="20"/>
          <w:szCs w:val="20"/>
        </w:rPr>
        <w:t>– 06</w:t>
      </w:r>
      <w:r w:rsidR="00650840">
        <w:rPr>
          <w:rFonts w:cstheme="minorHAnsi"/>
          <w:b/>
          <w:sz w:val="20"/>
          <w:szCs w:val="20"/>
        </w:rPr>
        <w:t xml:space="preserve"> </w:t>
      </w:r>
      <w:r w:rsidRPr="00DE3960">
        <w:rPr>
          <w:rFonts w:cstheme="minorHAnsi"/>
          <w:b/>
          <w:sz w:val="20"/>
          <w:szCs w:val="20"/>
        </w:rPr>
        <w:t>vagas)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642"/>
        <w:gridCol w:w="992"/>
        <w:gridCol w:w="851"/>
      </w:tblGrid>
      <w:tr w:rsidR="0068271D" w:rsidRPr="00DE3960" w:rsidTr="006C316D">
        <w:trPr>
          <w:trHeight w:val="320"/>
        </w:trPr>
        <w:tc>
          <w:tcPr>
            <w:tcW w:w="8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Dias</w:t>
            </w:r>
          </w:p>
        </w:tc>
        <w:tc>
          <w:tcPr>
            <w:tcW w:w="1642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Horários</w:t>
            </w:r>
          </w:p>
        </w:tc>
        <w:tc>
          <w:tcPr>
            <w:tcW w:w="992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Turmas</w:t>
            </w:r>
          </w:p>
        </w:tc>
        <w:tc>
          <w:tcPr>
            <w:tcW w:w="851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Vagas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05284">
              <w:rPr>
                <w:b/>
                <w:bCs/>
              </w:rPr>
              <w:t xml:space="preserve">ª e </w:t>
            </w:r>
            <w:r>
              <w:rPr>
                <w:b/>
                <w:bCs/>
              </w:rPr>
              <w:t>4</w:t>
            </w:r>
            <w:r w:rsidRPr="00305284">
              <w:rPr>
                <w:b/>
                <w:bCs/>
              </w:rPr>
              <w:t>ª</w:t>
            </w:r>
          </w:p>
        </w:tc>
        <w:tc>
          <w:tcPr>
            <w:tcW w:w="1642" w:type="dxa"/>
            <w:vAlign w:val="center"/>
          </w:tcPr>
          <w:p w:rsidR="006C316D" w:rsidRPr="00305284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30528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305284">
              <w:rPr>
                <w:b/>
                <w:bCs/>
              </w:rPr>
              <w:t xml:space="preserve">:00 às </w:t>
            </w:r>
            <w:r>
              <w:rPr>
                <w:b/>
                <w:bCs/>
              </w:rPr>
              <w:t>12</w:t>
            </w:r>
            <w:r w:rsidRPr="00305284">
              <w:rPr>
                <w:b/>
                <w:bCs/>
              </w:rPr>
              <w:t>:00</w:t>
            </w:r>
          </w:p>
        </w:tc>
        <w:tc>
          <w:tcPr>
            <w:tcW w:w="992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71576D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305284">
              <w:rPr>
                <w:b/>
                <w:bCs/>
              </w:rPr>
              <w:t xml:space="preserve">ª e </w:t>
            </w:r>
            <w:r>
              <w:rPr>
                <w:b/>
                <w:bCs/>
              </w:rPr>
              <w:t>4</w:t>
            </w:r>
            <w:r w:rsidRPr="00305284">
              <w:rPr>
                <w:b/>
                <w:bCs/>
              </w:rPr>
              <w:t>ª</w:t>
            </w:r>
          </w:p>
        </w:tc>
        <w:tc>
          <w:tcPr>
            <w:tcW w:w="1642" w:type="dxa"/>
            <w:vAlign w:val="center"/>
          </w:tcPr>
          <w:p w:rsidR="006C316D" w:rsidRPr="00305284" w:rsidRDefault="006C316D" w:rsidP="006C316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</w:rPr>
            </w:pPr>
            <w:r w:rsidRPr="00305284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305284">
              <w:rPr>
                <w:b/>
                <w:bCs/>
              </w:rPr>
              <w:t>:00 às 1</w:t>
            </w:r>
            <w:r>
              <w:rPr>
                <w:b/>
                <w:bCs/>
              </w:rPr>
              <w:t>8</w:t>
            </w:r>
            <w:r w:rsidRPr="00305284">
              <w:rPr>
                <w:b/>
                <w:bCs/>
              </w:rPr>
              <w:t>:00</w:t>
            </w:r>
          </w:p>
        </w:tc>
        <w:tc>
          <w:tcPr>
            <w:tcW w:w="992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851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</w:tbl>
    <w:p w:rsidR="0068271D" w:rsidRPr="00DE3960" w:rsidRDefault="0068271D" w:rsidP="0068271D">
      <w:pPr>
        <w:jc w:val="center"/>
        <w:rPr>
          <w:rFonts w:cstheme="minorHAnsi"/>
          <w:sz w:val="20"/>
          <w:szCs w:val="20"/>
        </w:rPr>
      </w:pPr>
    </w:p>
    <w:p w:rsidR="0068271D" w:rsidRPr="00DE3960" w:rsidRDefault="0068271D" w:rsidP="0068271D">
      <w:pPr>
        <w:rPr>
          <w:rFonts w:cstheme="minorHAnsi"/>
          <w:sz w:val="20"/>
          <w:szCs w:val="20"/>
        </w:rPr>
      </w:pPr>
      <w:r w:rsidRPr="00DE3960">
        <w:rPr>
          <w:rFonts w:cstheme="minorHAnsi"/>
          <w:b/>
          <w:sz w:val="20"/>
          <w:szCs w:val="20"/>
          <w:u w:val="single"/>
        </w:rPr>
        <w:t>ESPERANTO</w:t>
      </w:r>
      <w:r w:rsidRPr="00DE3960">
        <w:rPr>
          <w:rFonts w:cstheme="minorHAnsi"/>
          <w:b/>
          <w:sz w:val="20"/>
          <w:szCs w:val="20"/>
        </w:rPr>
        <w:t xml:space="preserve"> (</w:t>
      </w:r>
      <w:r w:rsidR="006C316D">
        <w:rPr>
          <w:rFonts w:cstheme="minorHAnsi"/>
          <w:b/>
          <w:sz w:val="20"/>
          <w:szCs w:val="20"/>
          <w:u w:val="single"/>
        </w:rPr>
        <w:t>01</w:t>
      </w:r>
      <w:r w:rsidR="00650840">
        <w:rPr>
          <w:rFonts w:cstheme="minorHAnsi"/>
          <w:b/>
          <w:sz w:val="20"/>
          <w:szCs w:val="20"/>
          <w:u w:val="single"/>
        </w:rPr>
        <w:t xml:space="preserve"> T</w:t>
      </w:r>
      <w:r w:rsidRPr="00DE3960">
        <w:rPr>
          <w:rFonts w:cstheme="minorHAnsi"/>
          <w:b/>
          <w:sz w:val="20"/>
          <w:szCs w:val="20"/>
          <w:u w:val="single"/>
        </w:rPr>
        <w:t xml:space="preserve">urma – </w:t>
      </w:r>
      <w:r w:rsidR="006C316D">
        <w:rPr>
          <w:rFonts w:cstheme="minorHAnsi"/>
          <w:b/>
          <w:sz w:val="20"/>
          <w:szCs w:val="20"/>
          <w:u w:val="single"/>
        </w:rPr>
        <w:t>03</w:t>
      </w:r>
      <w:r w:rsidRPr="00DE3960">
        <w:rPr>
          <w:rFonts w:cstheme="minorHAnsi"/>
          <w:b/>
          <w:sz w:val="20"/>
          <w:szCs w:val="20"/>
          <w:u w:val="single"/>
        </w:rPr>
        <w:t xml:space="preserve"> vagas</w:t>
      </w:r>
      <w:r w:rsidRPr="00DE3960">
        <w:rPr>
          <w:rFonts w:cstheme="minorHAnsi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1642"/>
        <w:gridCol w:w="992"/>
        <w:gridCol w:w="851"/>
      </w:tblGrid>
      <w:tr w:rsidR="0068271D" w:rsidRPr="00DE3960" w:rsidTr="006C316D">
        <w:tc>
          <w:tcPr>
            <w:tcW w:w="876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Dias</w:t>
            </w:r>
          </w:p>
        </w:tc>
        <w:tc>
          <w:tcPr>
            <w:tcW w:w="1642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Horários</w:t>
            </w:r>
          </w:p>
        </w:tc>
        <w:tc>
          <w:tcPr>
            <w:tcW w:w="992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Turmas</w:t>
            </w:r>
          </w:p>
        </w:tc>
        <w:tc>
          <w:tcPr>
            <w:tcW w:w="851" w:type="dxa"/>
            <w:shd w:val="pct20" w:color="auto" w:fill="auto"/>
          </w:tcPr>
          <w:p w:rsidR="0068271D" w:rsidRPr="00DE3960" w:rsidRDefault="0068271D" w:rsidP="00376B52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3960">
              <w:rPr>
                <w:rFonts w:cstheme="minorHAnsi"/>
                <w:b/>
                <w:sz w:val="20"/>
                <w:szCs w:val="20"/>
              </w:rPr>
              <w:t>Vagas</w:t>
            </w:r>
          </w:p>
        </w:tc>
      </w:tr>
      <w:tr w:rsidR="006C316D" w:rsidRPr="00DE3960" w:rsidTr="006C316D">
        <w:tc>
          <w:tcPr>
            <w:tcW w:w="876" w:type="dxa"/>
          </w:tcPr>
          <w:p w:rsidR="006C316D" w:rsidRPr="008B3E72" w:rsidRDefault="006C316D" w:rsidP="006C316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B3E72">
              <w:rPr>
                <w:b/>
                <w:bCs/>
              </w:rPr>
              <w:t xml:space="preserve">ª e </w:t>
            </w:r>
            <w:r>
              <w:rPr>
                <w:b/>
                <w:bCs/>
              </w:rPr>
              <w:t>5</w:t>
            </w:r>
            <w:r w:rsidRPr="008B3E72">
              <w:rPr>
                <w:b/>
                <w:bCs/>
              </w:rPr>
              <w:t xml:space="preserve">ª </w:t>
            </w:r>
          </w:p>
        </w:tc>
        <w:tc>
          <w:tcPr>
            <w:tcW w:w="1642" w:type="dxa"/>
          </w:tcPr>
          <w:p w:rsidR="006C316D" w:rsidRPr="008B3E72" w:rsidRDefault="006C316D" w:rsidP="006C316D">
            <w:pPr>
              <w:spacing w:after="0"/>
              <w:jc w:val="center"/>
              <w:rPr>
                <w:b/>
                <w:bCs/>
              </w:rPr>
            </w:pPr>
            <w:r w:rsidRPr="008B3E72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8B3E72">
              <w:rPr>
                <w:b/>
                <w:bCs/>
              </w:rPr>
              <w:t xml:space="preserve">:00 às </w:t>
            </w:r>
            <w:r>
              <w:rPr>
                <w:b/>
                <w:bCs/>
              </w:rPr>
              <w:t>20</w:t>
            </w:r>
            <w:r w:rsidRPr="008B3E72">
              <w:rPr>
                <w:b/>
                <w:bCs/>
              </w:rPr>
              <w:t>:00</w:t>
            </w:r>
          </w:p>
        </w:tc>
        <w:tc>
          <w:tcPr>
            <w:tcW w:w="992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:rsidR="006C316D" w:rsidRPr="00DE3960" w:rsidRDefault="006C316D" w:rsidP="006C316D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</w:p>
        </w:tc>
      </w:tr>
    </w:tbl>
    <w:p w:rsidR="0068271D" w:rsidRDefault="0068271D" w:rsidP="0068271D">
      <w:pPr>
        <w:jc w:val="both"/>
        <w:rPr>
          <w:rFonts w:cstheme="minorHAnsi"/>
          <w:b/>
          <w:sz w:val="20"/>
          <w:szCs w:val="20"/>
          <w:u w:val="single"/>
        </w:rPr>
      </w:pPr>
    </w:p>
    <w:bookmarkEnd w:id="1"/>
    <w:p w:rsidR="00543F94" w:rsidRDefault="00C761ED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C25CC">
        <w:rPr>
          <w:sz w:val="20"/>
          <w:szCs w:val="20"/>
        </w:rPr>
        <w:t>3</w:t>
      </w:r>
      <w:r w:rsidR="00543F94">
        <w:rPr>
          <w:sz w:val="20"/>
          <w:szCs w:val="20"/>
        </w:rPr>
        <w:t xml:space="preserve">.2. São reservadas </w:t>
      </w:r>
      <w:r w:rsidR="00543F94" w:rsidRPr="00543F94">
        <w:rPr>
          <w:b/>
          <w:sz w:val="20"/>
          <w:szCs w:val="20"/>
        </w:rPr>
        <w:t>03</w:t>
      </w:r>
      <w:r w:rsidR="00F63E40">
        <w:rPr>
          <w:sz w:val="20"/>
          <w:szCs w:val="20"/>
        </w:rPr>
        <w:t xml:space="preserve"> vagas</w:t>
      </w:r>
      <w:r w:rsidR="00543F94">
        <w:rPr>
          <w:sz w:val="20"/>
          <w:szCs w:val="20"/>
        </w:rPr>
        <w:t xml:space="preserve"> em cada turma ofertada, sendo </w:t>
      </w:r>
      <w:r w:rsidR="00543F94" w:rsidRPr="00543F94">
        <w:rPr>
          <w:b/>
          <w:sz w:val="20"/>
          <w:szCs w:val="20"/>
        </w:rPr>
        <w:t>02</w:t>
      </w:r>
      <w:r w:rsidR="00543F94">
        <w:rPr>
          <w:b/>
          <w:sz w:val="20"/>
          <w:szCs w:val="20"/>
        </w:rPr>
        <w:t xml:space="preserve"> </w:t>
      </w:r>
      <w:r w:rsidR="00543F94">
        <w:rPr>
          <w:sz w:val="20"/>
          <w:szCs w:val="20"/>
        </w:rPr>
        <w:t xml:space="preserve">(duas) para </w:t>
      </w:r>
      <w:r w:rsidR="00F63E40">
        <w:rPr>
          <w:sz w:val="20"/>
          <w:szCs w:val="20"/>
        </w:rPr>
        <w:t xml:space="preserve">candidatos </w:t>
      </w:r>
      <w:r w:rsidR="00543F94">
        <w:rPr>
          <w:sz w:val="20"/>
          <w:szCs w:val="20"/>
        </w:rPr>
        <w:t>servidores docentes e técnico-administrativos e</w:t>
      </w:r>
      <w:r w:rsidR="00543F94" w:rsidRPr="00543F94">
        <w:rPr>
          <w:b/>
          <w:sz w:val="20"/>
          <w:szCs w:val="20"/>
        </w:rPr>
        <w:t xml:space="preserve"> 01</w:t>
      </w:r>
      <w:r w:rsidR="00543F94">
        <w:rPr>
          <w:sz w:val="20"/>
          <w:szCs w:val="20"/>
        </w:rPr>
        <w:t xml:space="preserve"> (uma) para </w:t>
      </w:r>
      <w:r w:rsidR="00F63E40">
        <w:rPr>
          <w:sz w:val="20"/>
          <w:szCs w:val="20"/>
        </w:rPr>
        <w:t xml:space="preserve">candidatos alunos estrangeiros </w:t>
      </w:r>
      <w:r w:rsidR="00543F94">
        <w:rPr>
          <w:sz w:val="20"/>
          <w:szCs w:val="20"/>
        </w:rPr>
        <w:t>dos programas (PEC-G e PEC-</w:t>
      </w:r>
      <w:r w:rsidR="00650840">
        <w:rPr>
          <w:sz w:val="20"/>
          <w:szCs w:val="20"/>
        </w:rPr>
        <w:t>PG) da</w:t>
      </w:r>
      <w:r w:rsidR="0068271D">
        <w:rPr>
          <w:sz w:val="20"/>
          <w:szCs w:val="20"/>
        </w:rPr>
        <w:t xml:space="preserve"> PROINTER </w:t>
      </w:r>
      <w:r w:rsidR="00543F94">
        <w:rPr>
          <w:sz w:val="20"/>
          <w:szCs w:val="20"/>
        </w:rPr>
        <w:t>da UFC.</w:t>
      </w:r>
    </w:p>
    <w:p w:rsidR="00EA2F3E" w:rsidRDefault="00EA2F3E" w:rsidP="00113298">
      <w:pPr>
        <w:pStyle w:val="Default"/>
        <w:jc w:val="both"/>
        <w:rPr>
          <w:sz w:val="20"/>
          <w:szCs w:val="20"/>
        </w:rPr>
      </w:pPr>
    </w:p>
    <w:p w:rsidR="0064691D" w:rsidRDefault="00C761ED" w:rsidP="001132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C25CC">
        <w:rPr>
          <w:sz w:val="20"/>
          <w:szCs w:val="20"/>
        </w:rPr>
        <w:t>3</w:t>
      </w:r>
      <w:r w:rsidR="00B27682">
        <w:rPr>
          <w:sz w:val="20"/>
          <w:szCs w:val="20"/>
        </w:rPr>
        <w:t>.3</w:t>
      </w:r>
      <w:r w:rsidR="0064691D">
        <w:rPr>
          <w:sz w:val="20"/>
          <w:szCs w:val="20"/>
        </w:rPr>
        <w:t>. Para o preenchimento das vagas, serão obedecidas, criteriosamente, as opções de turma indicadas na inscrição, observando-se a indicação de 1ª</w:t>
      </w:r>
      <w:r w:rsidR="0068271D">
        <w:rPr>
          <w:sz w:val="20"/>
          <w:szCs w:val="20"/>
        </w:rPr>
        <w:t xml:space="preserve"> </w:t>
      </w:r>
      <w:r w:rsidR="0064691D">
        <w:rPr>
          <w:sz w:val="20"/>
          <w:szCs w:val="20"/>
        </w:rPr>
        <w:t xml:space="preserve">e </w:t>
      </w:r>
      <w:r w:rsidR="0068271D">
        <w:rPr>
          <w:sz w:val="20"/>
          <w:szCs w:val="20"/>
        </w:rPr>
        <w:t>2</w:t>
      </w:r>
      <w:r w:rsidR="0064691D">
        <w:rPr>
          <w:sz w:val="20"/>
          <w:szCs w:val="20"/>
        </w:rPr>
        <w:t>ª opção, nesta ordem de preenchimento de vagas.</w:t>
      </w:r>
    </w:p>
    <w:p w:rsidR="00353CE5" w:rsidRDefault="0068271D" w:rsidP="00113298">
      <w:pPr>
        <w:spacing w:after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4</w:t>
      </w:r>
      <w:r w:rsidR="000D192D">
        <w:rPr>
          <w:b/>
          <w:bCs/>
          <w:i/>
          <w:iCs/>
          <w:sz w:val="20"/>
          <w:szCs w:val="20"/>
        </w:rPr>
        <w:t>. Da Classificação</w:t>
      </w:r>
    </w:p>
    <w:p w:rsidR="00EA2F3E" w:rsidRDefault="00EA2F3E" w:rsidP="00113298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:rsidR="00281BCC" w:rsidRDefault="00C761ED" w:rsidP="0011329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8271D">
        <w:rPr>
          <w:sz w:val="20"/>
          <w:szCs w:val="20"/>
        </w:rPr>
        <w:t>4</w:t>
      </w:r>
      <w:r w:rsidR="000D192D">
        <w:rPr>
          <w:sz w:val="20"/>
          <w:szCs w:val="20"/>
        </w:rPr>
        <w:t>.1. Os candidatos serão classificados para cada Casa/Turma seguindo os critérios de classificação, respeitada a ordem de opção por turma indi</w:t>
      </w:r>
      <w:r w:rsidR="00F63E40">
        <w:rPr>
          <w:sz w:val="20"/>
          <w:szCs w:val="20"/>
        </w:rPr>
        <w:t>c</w:t>
      </w:r>
      <w:r w:rsidR="00825293">
        <w:rPr>
          <w:sz w:val="20"/>
          <w:szCs w:val="20"/>
        </w:rPr>
        <w:t xml:space="preserve">ada no formulário de inscrição </w:t>
      </w:r>
      <w:r w:rsidR="00F63E40">
        <w:rPr>
          <w:sz w:val="20"/>
          <w:szCs w:val="20"/>
        </w:rPr>
        <w:t xml:space="preserve">e observando-se os itens </w:t>
      </w:r>
    </w:p>
    <w:p w:rsidR="000D192D" w:rsidRDefault="0068271D" w:rsidP="0011329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F63E40" w:rsidRPr="00F63E40">
        <w:rPr>
          <w:b/>
          <w:sz w:val="20"/>
          <w:szCs w:val="20"/>
        </w:rPr>
        <w:t>.2</w:t>
      </w:r>
      <w:r w:rsidR="00F63E40"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4</w:t>
      </w:r>
      <w:r w:rsidR="00F63E40" w:rsidRPr="00F63E40">
        <w:rPr>
          <w:b/>
          <w:sz w:val="20"/>
          <w:szCs w:val="20"/>
        </w:rPr>
        <w:t>.3</w:t>
      </w:r>
      <w:r w:rsidR="0056462D">
        <w:rPr>
          <w:sz w:val="20"/>
          <w:szCs w:val="20"/>
        </w:rPr>
        <w:t xml:space="preserve"> constantes n</w:t>
      </w:r>
      <w:r w:rsidR="00F63E40">
        <w:rPr>
          <w:sz w:val="20"/>
          <w:szCs w:val="20"/>
        </w:rPr>
        <w:t>este Edital.</w:t>
      </w:r>
    </w:p>
    <w:p w:rsidR="00353CE5" w:rsidRPr="00D4770E" w:rsidRDefault="00353CE5" w:rsidP="00113298">
      <w:pPr>
        <w:spacing w:after="0"/>
        <w:jc w:val="both"/>
        <w:rPr>
          <w:b/>
          <w:bCs/>
          <w:i/>
          <w:iCs/>
          <w:sz w:val="20"/>
          <w:szCs w:val="20"/>
        </w:rPr>
      </w:pPr>
    </w:p>
    <w:p w:rsidR="00B86830" w:rsidRPr="00D4770E" w:rsidRDefault="00C761ED" w:rsidP="00113298">
      <w:pPr>
        <w:jc w:val="both"/>
        <w:rPr>
          <w:b/>
          <w:sz w:val="20"/>
          <w:szCs w:val="20"/>
        </w:rPr>
      </w:pPr>
      <w:r w:rsidRPr="00D4770E">
        <w:rPr>
          <w:b/>
          <w:sz w:val="20"/>
          <w:szCs w:val="20"/>
        </w:rPr>
        <w:t xml:space="preserve">   </w:t>
      </w:r>
      <w:r w:rsidR="00E45B22" w:rsidRPr="00D4770E">
        <w:rPr>
          <w:b/>
          <w:sz w:val="20"/>
          <w:szCs w:val="20"/>
        </w:rPr>
        <w:t xml:space="preserve"> </w:t>
      </w:r>
      <w:r w:rsidR="0068271D" w:rsidRPr="00D4770E">
        <w:rPr>
          <w:b/>
          <w:sz w:val="20"/>
          <w:szCs w:val="20"/>
        </w:rPr>
        <w:t>4</w:t>
      </w:r>
      <w:r w:rsidR="00B86830" w:rsidRPr="00D4770E">
        <w:rPr>
          <w:b/>
          <w:sz w:val="20"/>
          <w:szCs w:val="20"/>
        </w:rPr>
        <w:t>.2</w:t>
      </w:r>
      <w:r w:rsidRPr="00D4770E">
        <w:rPr>
          <w:b/>
          <w:sz w:val="20"/>
          <w:szCs w:val="20"/>
        </w:rPr>
        <w:t>.</w:t>
      </w:r>
      <w:r w:rsidR="00B86830" w:rsidRPr="00D4770E">
        <w:rPr>
          <w:b/>
          <w:sz w:val="20"/>
          <w:szCs w:val="20"/>
        </w:rPr>
        <w:t xml:space="preserve"> Critérios de distribuição das vagas por ordem de prioridade para classificação dos candidatos:</w:t>
      </w:r>
    </w:p>
    <w:p w:rsidR="00650840" w:rsidRDefault="00C761ED" w:rsidP="0011329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45B22">
        <w:rPr>
          <w:sz w:val="20"/>
          <w:szCs w:val="20"/>
        </w:rPr>
        <w:t xml:space="preserve"> </w:t>
      </w:r>
      <w:r w:rsidR="0068271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B86830" w:rsidRPr="00F8261A">
        <w:rPr>
          <w:sz w:val="20"/>
          <w:szCs w:val="20"/>
        </w:rPr>
        <w:t>2.1</w:t>
      </w:r>
      <w:r w:rsidR="00B86830">
        <w:rPr>
          <w:b/>
          <w:sz w:val="20"/>
          <w:szCs w:val="20"/>
        </w:rPr>
        <w:t xml:space="preserve">. </w:t>
      </w:r>
      <w:r w:rsidR="00B86830" w:rsidRPr="00F8261A">
        <w:rPr>
          <w:sz w:val="20"/>
          <w:szCs w:val="20"/>
        </w:rPr>
        <w:t xml:space="preserve">O candidato que </w:t>
      </w:r>
      <w:r w:rsidR="0068271D">
        <w:rPr>
          <w:sz w:val="20"/>
          <w:szCs w:val="20"/>
        </w:rPr>
        <w:t>não</w:t>
      </w:r>
      <w:r w:rsidR="00650840">
        <w:rPr>
          <w:sz w:val="20"/>
          <w:szCs w:val="20"/>
        </w:rPr>
        <w:t xml:space="preserve"> obteve vaga, por meio de solicitação de vaga para servidor ou estudante estrangeiro dos convênios PEC-G e PEC-PG, em nenhuma Casa de Cultura há mais de 2 anos.</w:t>
      </w:r>
    </w:p>
    <w:p w:rsidR="00B86830" w:rsidRPr="00FE3557" w:rsidRDefault="000A60F6" w:rsidP="00113298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45B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8271D">
        <w:rPr>
          <w:sz w:val="20"/>
          <w:szCs w:val="20"/>
        </w:rPr>
        <w:t>4</w:t>
      </w:r>
      <w:r w:rsidR="00B86830" w:rsidRPr="00F8261A">
        <w:rPr>
          <w:sz w:val="20"/>
          <w:szCs w:val="20"/>
        </w:rPr>
        <w:t>.2.2</w:t>
      </w:r>
      <w:r w:rsidR="00B86830">
        <w:rPr>
          <w:b/>
          <w:sz w:val="20"/>
          <w:szCs w:val="20"/>
        </w:rPr>
        <w:t>.</w:t>
      </w:r>
      <w:r w:rsidR="00010CC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 </w:t>
      </w:r>
      <w:r w:rsidR="00B86830" w:rsidRPr="00F8261A">
        <w:rPr>
          <w:sz w:val="20"/>
          <w:szCs w:val="20"/>
        </w:rPr>
        <w:t xml:space="preserve">candidato que solicitou vaga em </w:t>
      </w:r>
      <w:r w:rsidR="0056462D">
        <w:rPr>
          <w:b/>
          <w:sz w:val="20"/>
          <w:szCs w:val="20"/>
        </w:rPr>
        <w:t>201</w:t>
      </w:r>
      <w:r w:rsidR="00650840">
        <w:rPr>
          <w:b/>
          <w:sz w:val="20"/>
          <w:szCs w:val="20"/>
        </w:rPr>
        <w:t>8</w:t>
      </w:r>
      <w:r w:rsidR="00B86830" w:rsidRPr="00F8261A">
        <w:rPr>
          <w:b/>
          <w:sz w:val="20"/>
          <w:szCs w:val="20"/>
        </w:rPr>
        <w:t>.</w:t>
      </w:r>
      <w:r w:rsidR="00D4770E">
        <w:rPr>
          <w:b/>
          <w:sz w:val="20"/>
          <w:szCs w:val="20"/>
        </w:rPr>
        <w:t>2</w:t>
      </w:r>
      <w:r w:rsidR="00F8261A" w:rsidRPr="00F8261A">
        <w:rPr>
          <w:sz w:val="20"/>
          <w:szCs w:val="20"/>
        </w:rPr>
        <w:t xml:space="preserve"> e não foi atendido.</w:t>
      </w:r>
    </w:p>
    <w:p w:rsidR="00010CCC" w:rsidRDefault="000A60F6" w:rsidP="0011329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45B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68271D">
        <w:rPr>
          <w:sz w:val="20"/>
          <w:szCs w:val="20"/>
        </w:rPr>
        <w:t>4</w:t>
      </w:r>
      <w:r w:rsidR="00010CCC" w:rsidRPr="00010CCC">
        <w:rPr>
          <w:sz w:val="20"/>
          <w:szCs w:val="20"/>
        </w:rPr>
        <w:t xml:space="preserve">.2.3. O candidato que </w:t>
      </w:r>
      <w:r w:rsidR="00D4770E">
        <w:rPr>
          <w:sz w:val="20"/>
          <w:szCs w:val="20"/>
        </w:rPr>
        <w:t xml:space="preserve">já </w:t>
      </w:r>
      <w:r w:rsidR="00010CCC" w:rsidRPr="00010CCC">
        <w:rPr>
          <w:sz w:val="20"/>
          <w:szCs w:val="20"/>
        </w:rPr>
        <w:t>obteve vaga nas Casa</w:t>
      </w:r>
      <w:r w:rsidR="00010CCC">
        <w:rPr>
          <w:sz w:val="20"/>
          <w:szCs w:val="20"/>
        </w:rPr>
        <w:t>s</w:t>
      </w:r>
      <w:r w:rsidR="00010CCC" w:rsidRPr="00010CCC">
        <w:rPr>
          <w:sz w:val="20"/>
          <w:szCs w:val="20"/>
        </w:rPr>
        <w:t xml:space="preserve"> de Cultura e concluiu o curso.</w:t>
      </w:r>
    </w:p>
    <w:p w:rsidR="00FE3557" w:rsidRPr="00010CCC" w:rsidRDefault="00FE3557" w:rsidP="00113298">
      <w:pPr>
        <w:spacing w:after="0" w:line="240" w:lineRule="auto"/>
        <w:jc w:val="both"/>
        <w:rPr>
          <w:sz w:val="20"/>
          <w:szCs w:val="20"/>
        </w:rPr>
      </w:pPr>
    </w:p>
    <w:p w:rsidR="00353CE5" w:rsidRPr="00D4770E" w:rsidRDefault="00E45B22" w:rsidP="00113298">
      <w:pPr>
        <w:spacing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="00D4770E" w:rsidRPr="00D4770E">
        <w:rPr>
          <w:b/>
          <w:sz w:val="20"/>
          <w:szCs w:val="20"/>
        </w:rPr>
        <w:t>4</w:t>
      </w:r>
      <w:r w:rsidR="00F8261A" w:rsidRPr="00D4770E">
        <w:rPr>
          <w:b/>
          <w:sz w:val="20"/>
          <w:szCs w:val="20"/>
        </w:rPr>
        <w:t xml:space="preserve">.3. </w:t>
      </w:r>
      <w:r w:rsidR="000A60F6" w:rsidRPr="00D4770E">
        <w:rPr>
          <w:b/>
          <w:sz w:val="20"/>
          <w:szCs w:val="20"/>
        </w:rPr>
        <w:t xml:space="preserve"> </w:t>
      </w:r>
      <w:r w:rsidR="00F8261A" w:rsidRPr="00D4770E">
        <w:rPr>
          <w:b/>
          <w:sz w:val="20"/>
          <w:szCs w:val="20"/>
        </w:rPr>
        <w:t>Em caso de empate terá prioridade</w:t>
      </w:r>
      <w:r w:rsidR="00353CE5" w:rsidRPr="00D4770E">
        <w:rPr>
          <w:b/>
          <w:sz w:val="20"/>
          <w:szCs w:val="20"/>
        </w:rPr>
        <w:t>:</w:t>
      </w:r>
    </w:p>
    <w:p w:rsidR="00F8261A" w:rsidRPr="00FE3557" w:rsidRDefault="000A60F6" w:rsidP="00113298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45B22">
        <w:rPr>
          <w:sz w:val="20"/>
          <w:szCs w:val="20"/>
        </w:rPr>
        <w:t xml:space="preserve">  </w:t>
      </w:r>
      <w:r w:rsidR="00D4770E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F8261A">
        <w:rPr>
          <w:sz w:val="20"/>
          <w:szCs w:val="20"/>
        </w:rPr>
        <w:t>3.1. O candidato de maior idade.</w:t>
      </w:r>
    </w:p>
    <w:p w:rsidR="00F8261A" w:rsidRDefault="000A60F6" w:rsidP="0011329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132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45B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E45B22">
        <w:rPr>
          <w:sz w:val="20"/>
          <w:szCs w:val="20"/>
        </w:rPr>
        <w:t xml:space="preserve"> </w:t>
      </w:r>
      <w:r w:rsidR="00D4770E">
        <w:rPr>
          <w:sz w:val="20"/>
          <w:szCs w:val="20"/>
        </w:rPr>
        <w:t>4</w:t>
      </w:r>
      <w:r w:rsidR="00F8261A">
        <w:rPr>
          <w:sz w:val="20"/>
          <w:szCs w:val="20"/>
        </w:rPr>
        <w:t>.3.2</w:t>
      </w:r>
      <w:r>
        <w:rPr>
          <w:sz w:val="20"/>
          <w:szCs w:val="20"/>
        </w:rPr>
        <w:t xml:space="preserve">. </w:t>
      </w:r>
      <w:r w:rsidR="00F8261A">
        <w:rPr>
          <w:sz w:val="20"/>
          <w:szCs w:val="20"/>
        </w:rPr>
        <w:t xml:space="preserve">O candidato </w:t>
      </w:r>
      <w:r w:rsidR="00F63E40">
        <w:rPr>
          <w:sz w:val="20"/>
          <w:szCs w:val="20"/>
        </w:rPr>
        <w:t>com maior tempo de serviço</w:t>
      </w:r>
      <w:r w:rsidR="00F8261A">
        <w:rPr>
          <w:sz w:val="20"/>
          <w:szCs w:val="20"/>
        </w:rPr>
        <w:t xml:space="preserve"> na UFC.</w:t>
      </w:r>
    </w:p>
    <w:p w:rsidR="00EC6449" w:rsidRDefault="000A60F6" w:rsidP="0011329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13298">
        <w:rPr>
          <w:sz w:val="20"/>
          <w:szCs w:val="20"/>
        </w:rPr>
        <w:t xml:space="preserve"> </w:t>
      </w:r>
      <w:r w:rsidR="00E45B22">
        <w:rPr>
          <w:sz w:val="20"/>
          <w:szCs w:val="20"/>
        </w:rPr>
        <w:t xml:space="preserve"> </w:t>
      </w:r>
      <w:r w:rsidR="00113298">
        <w:rPr>
          <w:sz w:val="20"/>
          <w:szCs w:val="20"/>
        </w:rPr>
        <w:t xml:space="preserve"> </w:t>
      </w:r>
    </w:p>
    <w:p w:rsidR="000D192D" w:rsidRPr="00E45B22" w:rsidRDefault="00EC6449" w:rsidP="00113298">
      <w:pPr>
        <w:spacing w:after="0" w:line="240" w:lineRule="auto"/>
        <w:jc w:val="both"/>
      </w:pPr>
      <w:r>
        <w:rPr>
          <w:sz w:val="20"/>
          <w:szCs w:val="20"/>
        </w:rPr>
        <w:t xml:space="preserve">  </w:t>
      </w:r>
      <w:r w:rsidRPr="00EC6449">
        <w:rPr>
          <w:b/>
          <w:sz w:val="20"/>
          <w:szCs w:val="20"/>
        </w:rPr>
        <w:t>4.4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E45B22" w:rsidRPr="00E45B22">
        <w:rPr>
          <w:sz w:val="20"/>
          <w:szCs w:val="20"/>
        </w:rPr>
        <w:t>Os</w:t>
      </w:r>
      <w:r w:rsidR="00E45B22">
        <w:rPr>
          <w:sz w:val="20"/>
          <w:szCs w:val="20"/>
        </w:rPr>
        <w:t xml:space="preserve"> </w:t>
      </w:r>
      <w:r w:rsidR="000D192D" w:rsidRPr="00E45B22">
        <w:rPr>
          <w:sz w:val="20"/>
          <w:szCs w:val="20"/>
        </w:rPr>
        <w:t>candidatos não classificados na forma prevista, serão considerados classificáveis e poderão ser convocados para uma chamada, caso haja vag</w:t>
      </w:r>
      <w:r w:rsidR="00010CCC" w:rsidRPr="00E45B22">
        <w:rPr>
          <w:sz w:val="20"/>
          <w:szCs w:val="20"/>
        </w:rPr>
        <w:t>a remanescente após a matrícula dos classificados</w:t>
      </w:r>
      <w:r w:rsidR="00010CCC" w:rsidRPr="00E45B22">
        <w:t>.</w:t>
      </w:r>
    </w:p>
    <w:p w:rsidR="00FE3557" w:rsidRDefault="00FE3557" w:rsidP="00113298">
      <w:pPr>
        <w:spacing w:after="0" w:line="240" w:lineRule="auto"/>
        <w:jc w:val="both"/>
        <w:rPr>
          <w:sz w:val="20"/>
          <w:szCs w:val="20"/>
        </w:rPr>
      </w:pPr>
    </w:p>
    <w:p w:rsidR="000D192D" w:rsidRDefault="00EC6449" w:rsidP="00113298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5</w:t>
      </w:r>
      <w:r w:rsidR="000D192D">
        <w:rPr>
          <w:b/>
          <w:bCs/>
          <w:i/>
          <w:iCs/>
          <w:sz w:val="20"/>
          <w:szCs w:val="20"/>
        </w:rPr>
        <w:t xml:space="preserve">. Da Eliminação </w:t>
      </w:r>
    </w:p>
    <w:p w:rsidR="000D192D" w:rsidRDefault="000D192D" w:rsidP="00EC644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Será eliminado da </w:t>
      </w:r>
      <w:r w:rsidR="00650840">
        <w:rPr>
          <w:sz w:val="20"/>
          <w:szCs w:val="20"/>
        </w:rPr>
        <w:t>s</w:t>
      </w:r>
      <w:r>
        <w:rPr>
          <w:sz w:val="20"/>
          <w:szCs w:val="20"/>
        </w:rPr>
        <w:t>eleção o candidato que</w:t>
      </w:r>
      <w:r w:rsidR="00EC6449">
        <w:rPr>
          <w:sz w:val="20"/>
          <w:szCs w:val="20"/>
        </w:rPr>
        <w:t xml:space="preserve"> </w:t>
      </w:r>
      <w:r w:rsidR="00650840">
        <w:rPr>
          <w:sz w:val="20"/>
          <w:szCs w:val="20"/>
        </w:rPr>
        <w:t xml:space="preserve">omitir ou </w:t>
      </w:r>
      <w:r w:rsidR="00EC6449">
        <w:rPr>
          <w:sz w:val="20"/>
          <w:szCs w:val="20"/>
        </w:rPr>
        <w:t>apresentar informação falsa no preenchimento do formulário.</w:t>
      </w:r>
    </w:p>
    <w:p w:rsidR="00EC6449" w:rsidRDefault="000A60F6" w:rsidP="00EC64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2F3E" w:rsidRDefault="00EC6449" w:rsidP="00EC6449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6</w:t>
      </w:r>
      <w:r w:rsidR="00E33B21">
        <w:rPr>
          <w:b/>
          <w:bCs/>
          <w:i/>
          <w:iCs/>
          <w:sz w:val="20"/>
          <w:szCs w:val="20"/>
        </w:rPr>
        <w:t xml:space="preserve">. Das Disposições Finais </w:t>
      </w:r>
    </w:p>
    <w:p w:rsidR="00E33B21" w:rsidRDefault="000A60F6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C6449">
        <w:rPr>
          <w:sz w:val="20"/>
          <w:szCs w:val="20"/>
        </w:rPr>
        <w:t>6</w:t>
      </w:r>
      <w:r w:rsidR="00E33B21">
        <w:rPr>
          <w:sz w:val="20"/>
          <w:szCs w:val="20"/>
        </w:rPr>
        <w:t xml:space="preserve">.1. O resultado da Seleção será divulgado no dia </w:t>
      </w:r>
      <w:r w:rsidR="00E33B21" w:rsidRPr="00F8261A">
        <w:rPr>
          <w:b/>
          <w:sz w:val="20"/>
          <w:szCs w:val="20"/>
        </w:rPr>
        <w:t>1</w:t>
      </w:r>
      <w:r w:rsidR="00650840">
        <w:rPr>
          <w:b/>
          <w:sz w:val="20"/>
          <w:szCs w:val="20"/>
        </w:rPr>
        <w:t>4</w:t>
      </w:r>
      <w:r w:rsidR="00E33B21" w:rsidRPr="00F8261A">
        <w:rPr>
          <w:b/>
          <w:sz w:val="20"/>
          <w:szCs w:val="20"/>
        </w:rPr>
        <w:t xml:space="preserve"> de</w:t>
      </w:r>
      <w:r w:rsidR="00FB6E63">
        <w:rPr>
          <w:b/>
          <w:sz w:val="20"/>
          <w:szCs w:val="20"/>
        </w:rPr>
        <w:t xml:space="preserve"> </w:t>
      </w:r>
      <w:r w:rsidR="00650840">
        <w:rPr>
          <w:b/>
          <w:sz w:val="20"/>
          <w:szCs w:val="20"/>
        </w:rPr>
        <w:t>dezembro</w:t>
      </w:r>
      <w:r w:rsidR="00E33B21" w:rsidRPr="00F8261A">
        <w:rPr>
          <w:b/>
          <w:sz w:val="20"/>
          <w:szCs w:val="20"/>
        </w:rPr>
        <w:t xml:space="preserve"> de 201</w:t>
      </w:r>
      <w:r w:rsidR="00EC6449">
        <w:rPr>
          <w:b/>
          <w:sz w:val="20"/>
          <w:szCs w:val="20"/>
        </w:rPr>
        <w:t>8</w:t>
      </w:r>
      <w:r w:rsidR="00E33B21" w:rsidRPr="00F8261A">
        <w:rPr>
          <w:b/>
          <w:sz w:val="20"/>
          <w:szCs w:val="20"/>
        </w:rPr>
        <w:t>,</w:t>
      </w:r>
      <w:r w:rsidR="00E33B21">
        <w:rPr>
          <w:sz w:val="20"/>
          <w:szCs w:val="20"/>
        </w:rPr>
        <w:t xml:space="preserve"> no endereço eletrônico </w:t>
      </w:r>
      <w:hyperlink r:id="rId7" w:history="1">
        <w:r w:rsidR="00650840" w:rsidRPr="005A39AE">
          <w:rPr>
            <w:rStyle w:val="Hyperlink"/>
            <w:sz w:val="20"/>
            <w:szCs w:val="20"/>
          </w:rPr>
          <w:t>http://www.casadeculturaestrangeira.ufc.br</w:t>
        </w:r>
      </w:hyperlink>
      <w:r w:rsidR="00E33B21">
        <w:rPr>
          <w:sz w:val="20"/>
          <w:szCs w:val="20"/>
        </w:rPr>
        <w:t xml:space="preserve">. </w:t>
      </w:r>
    </w:p>
    <w:p w:rsidR="00EA2F3E" w:rsidRDefault="00EA2F3E" w:rsidP="00113298">
      <w:pPr>
        <w:pStyle w:val="Default"/>
        <w:jc w:val="both"/>
        <w:rPr>
          <w:sz w:val="20"/>
          <w:szCs w:val="20"/>
        </w:rPr>
      </w:pPr>
    </w:p>
    <w:p w:rsidR="00E33B21" w:rsidRDefault="000A60F6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6449">
        <w:rPr>
          <w:sz w:val="20"/>
          <w:szCs w:val="20"/>
        </w:rPr>
        <w:t>6</w:t>
      </w:r>
      <w:r w:rsidR="00E33B21">
        <w:rPr>
          <w:sz w:val="20"/>
          <w:szCs w:val="20"/>
        </w:rPr>
        <w:t xml:space="preserve">.2. A </w:t>
      </w:r>
      <w:r w:rsidR="00E33B21" w:rsidRPr="00E33B21">
        <w:rPr>
          <w:b/>
          <w:sz w:val="20"/>
          <w:szCs w:val="20"/>
        </w:rPr>
        <w:t>matrícula dos classificados</w:t>
      </w:r>
      <w:r w:rsidR="00E33B21">
        <w:rPr>
          <w:sz w:val="20"/>
          <w:szCs w:val="20"/>
        </w:rPr>
        <w:t xml:space="preserve"> será efetuada na Casa de Cultura escolhida, no dia </w:t>
      </w:r>
      <w:r w:rsidR="00EC6449">
        <w:rPr>
          <w:b/>
          <w:sz w:val="20"/>
          <w:szCs w:val="20"/>
        </w:rPr>
        <w:t>1</w:t>
      </w:r>
      <w:r w:rsidR="00650840">
        <w:rPr>
          <w:b/>
          <w:sz w:val="20"/>
          <w:szCs w:val="20"/>
        </w:rPr>
        <w:t>7</w:t>
      </w:r>
      <w:r w:rsidR="00E33B21" w:rsidRPr="00E33B21">
        <w:rPr>
          <w:b/>
          <w:sz w:val="20"/>
          <w:szCs w:val="20"/>
        </w:rPr>
        <w:t xml:space="preserve"> de </w:t>
      </w:r>
      <w:r w:rsidR="00650840">
        <w:rPr>
          <w:b/>
          <w:sz w:val="20"/>
          <w:szCs w:val="20"/>
        </w:rPr>
        <w:t>dezembro</w:t>
      </w:r>
      <w:r w:rsidR="00E33B21" w:rsidRPr="00E33B21">
        <w:rPr>
          <w:b/>
          <w:sz w:val="20"/>
          <w:szCs w:val="20"/>
        </w:rPr>
        <w:t xml:space="preserve"> de</w:t>
      </w:r>
      <w:r w:rsidR="00E33B21">
        <w:rPr>
          <w:sz w:val="20"/>
          <w:szCs w:val="20"/>
        </w:rPr>
        <w:t xml:space="preserve"> </w:t>
      </w:r>
      <w:r w:rsidR="00E33B21" w:rsidRPr="00E33B21">
        <w:rPr>
          <w:b/>
          <w:sz w:val="20"/>
          <w:szCs w:val="20"/>
        </w:rPr>
        <w:t>201</w:t>
      </w:r>
      <w:r w:rsidR="00EC6449">
        <w:rPr>
          <w:b/>
          <w:sz w:val="20"/>
          <w:szCs w:val="20"/>
        </w:rPr>
        <w:t>8</w:t>
      </w:r>
      <w:r w:rsidR="00E33B21">
        <w:rPr>
          <w:sz w:val="20"/>
          <w:szCs w:val="20"/>
        </w:rPr>
        <w:t xml:space="preserve"> no horário </w:t>
      </w:r>
      <w:r w:rsidR="00F63E40">
        <w:rPr>
          <w:sz w:val="20"/>
          <w:szCs w:val="20"/>
        </w:rPr>
        <w:t>das</w:t>
      </w:r>
      <w:r w:rsidR="00E33B21">
        <w:rPr>
          <w:sz w:val="20"/>
          <w:szCs w:val="20"/>
        </w:rPr>
        <w:t xml:space="preserve"> 08:00 às 12:00 e</w:t>
      </w:r>
      <w:r w:rsidR="00F63E40">
        <w:rPr>
          <w:sz w:val="20"/>
          <w:szCs w:val="20"/>
        </w:rPr>
        <w:t xml:space="preserve"> das</w:t>
      </w:r>
      <w:r w:rsidR="00E33B21">
        <w:rPr>
          <w:sz w:val="20"/>
          <w:szCs w:val="20"/>
        </w:rPr>
        <w:t xml:space="preserve"> 14:00 às 17:00.</w:t>
      </w:r>
    </w:p>
    <w:p w:rsidR="00EA2F3E" w:rsidRDefault="00EA2F3E" w:rsidP="00113298">
      <w:pPr>
        <w:pStyle w:val="Default"/>
        <w:jc w:val="both"/>
        <w:rPr>
          <w:sz w:val="20"/>
          <w:szCs w:val="20"/>
        </w:rPr>
      </w:pPr>
    </w:p>
    <w:p w:rsidR="00EA2F3E" w:rsidRDefault="000A60F6" w:rsidP="00113298">
      <w:pPr>
        <w:pStyle w:val="Defaul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EC6449">
        <w:rPr>
          <w:sz w:val="20"/>
          <w:szCs w:val="20"/>
        </w:rPr>
        <w:t>6</w:t>
      </w:r>
      <w:r w:rsidR="00E33B21">
        <w:rPr>
          <w:sz w:val="20"/>
          <w:szCs w:val="20"/>
        </w:rPr>
        <w:t xml:space="preserve">.3. A </w:t>
      </w:r>
      <w:r w:rsidR="00E33B21" w:rsidRPr="00E33B21">
        <w:rPr>
          <w:b/>
          <w:sz w:val="20"/>
          <w:szCs w:val="20"/>
        </w:rPr>
        <w:t>ch</w:t>
      </w:r>
      <w:r w:rsidR="00E33B21">
        <w:rPr>
          <w:b/>
          <w:sz w:val="20"/>
          <w:szCs w:val="20"/>
        </w:rPr>
        <w:t>a</w:t>
      </w:r>
      <w:r w:rsidR="00E33B21" w:rsidRPr="00E33B21">
        <w:rPr>
          <w:b/>
          <w:sz w:val="20"/>
          <w:szCs w:val="20"/>
        </w:rPr>
        <w:t>mada</w:t>
      </w:r>
      <w:r w:rsidR="00FF27AE">
        <w:rPr>
          <w:b/>
          <w:sz w:val="20"/>
          <w:szCs w:val="20"/>
        </w:rPr>
        <w:t xml:space="preserve"> dos classificávei</w:t>
      </w:r>
      <w:r w:rsidR="00E33B21" w:rsidRPr="00E33B21">
        <w:rPr>
          <w:b/>
          <w:sz w:val="20"/>
          <w:szCs w:val="20"/>
        </w:rPr>
        <w:t>s</w:t>
      </w:r>
      <w:r w:rsidR="00E33B21">
        <w:rPr>
          <w:sz w:val="20"/>
          <w:szCs w:val="20"/>
        </w:rPr>
        <w:t xml:space="preserve"> será </w:t>
      </w:r>
      <w:r w:rsidR="00EC6449">
        <w:rPr>
          <w:sz w:val="20"/>
          <w:szCs w:val="20"/>
        </w:rPr>
        <w:t>realizada</w:t>
      </w:r>
      <w:r w:rsidR="00E33B21">
        <w:rPr>
          <w:sz w:val="20"/>
          <w:szCs w:val="20"/>
        </w:rPr>
        <w:t xml:space="preserve"> na Casa de Cultura escolhida, no dia </w:t>
      </w:r>
      <w:r w:rsidR="00FB6E63">
        <w:rPr>
          <w:b/>
          <w:sz w:val="20"/>
          <w:szCs w:val="20"/>
        </w:rPr>
        <w:t>1</w:t>
      </w:r>
      <w:r w:rsidR="00650840">
        <w:rPr>
          <w:b/>
          <w:sz w:val="20"/>
          <w:szCs w:val="20"/>
        </w:rPr>
        <w:t>8</w:t>
      </w:r>
      <w:r w:rsidR="00FB6E63">
        <w:rPr>
          <w:b/>
          <w:sz w:val="20"/>
          <w:szCs w:val="20"/>
        </w:rPr>
        <w:t xml:space="preserve"> </w:t>
      </w:r>
      <w:r w:rsidR="00E33B21" w:rsidRPr="00E33B21">
        <w:rPr>
          <w:b/>
          <w:sz w:val="20"/>
          <w:szCs w:val="20"/>
        </w:rPr>
        <w:t xml:space="preserve">de </w:t>
      </w:r>
      <w:r w:rsidR="00650840">
        <w:rPr>
          <w:b/>
          <w:sz w:val="20"/>
          <w:szCs w:val="20"/>
        </w:rPr>
        <w:t>dezembro</w:t>
      </w:r>
      <w:r w:rsidR="00E33B21" w:rsidRPr="00E33B21">
        <w:rPr>
          <w:b/>
          <w:sz w:val="20"/>
          <w:szCs w:val="20"/>
        </w:rPr>
        <w:t xml:space="preserve"> de</w:t>
      </w:r>
      <w:r w:rsidR="00E33B21">
        <w:rPr>
          <w:sz w:val="20"/>
          <w:szCs w:val="20"/>
        </w:rPr>
        <w:t xml:space="preserve"> </w:t>
      </w:r>
      <w:r w:rsidR="00E33B21" w:rsidRPr="00E33B21">
        <w:rPr>
          <w:b/>
          <w:sz w:val="20"/>
          <w:szCs w:val="20"/>
        </w:rPr>
        <w:t>201</w:t>
      </w:r>
      <w:r w:rsidR="00EC6449">
        <w:rPr>
          <w:b/>
          <w:sz w:val="20"/>
          <w:szCs w:val="20"/>
        </w:rPr>
        <w:t>8</w:t>
      </w:r>
      <w:r w:rsidR="00FF27AE">
        <w:rPr>
          <w:sz w:val="20"/>
          <w:szCs w:val="20"/>
        </w:rPr>
        <w:t xml:space="preserve">, pontualmente </w:t>
      </w:r>
      <w:r w:rsidR="00016859">
        <w:rPr>
          <w:sz w:val="20"/>
          <w:szCs w:val="20"/>
        </w:rPr>
        <w:t>às</w:t>
      </w:r>
      <w:r w:rsidR="00281BCC">
        <w:rPr>
          <w:sz w:val="20"/>
          <w:szCs w:val="20"/>
        </w:rPr>
        <w:t xml:space="preserve"> </w:t>
      </w:r>
      <w:r w:rsidR="00FF27AE" w:rsidRPr="00FB6E63">
        <w:rPr>
          <w:b/>
          <w:sz w:val="20"/>
          <w:szCs w:val="20"/>
        </w:rPr>
        <w:t>9:00</w:t>
      </w:r>
      <w:r>
        <w:rPr>
          <w:b/>
          <w:sz w:val="20"/>
          <w:szCs w:val="20"/>
        </w:rPr>
        <w:t>.</w:t>
      </w:r>
    </w:p>
    <w:p w:rsidR="000A60F6" w:rsidRPr="00281BCC" w:rsidRDefault="000A60F6" w:rsidP="00E33B21">
      <w:pPr>
        <w:pStyle w:val="Default"/>
        <w:rPr>
          <w:b/>
          <w:sz w:val="20"/>
          <w:szCs w:val="20"/>
        </w:rPr>
      </w:pPr>
    </w:p>
    <w:p w:rsidR="00E33B21" w:rsidRDefault="00EC6449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</w:t>
      </w:r>
      <w:r w:rsidR="000A60F6">
        <w:rPr>
          <w:sz w:val="20"/>
          <w:szCs w:val="20"/>
        </w:rPr>
        <w:t>.4</w:t>
      </w:r>
      <w:r w:rsidR="00E33B21">
        <w:rPr>
          <w:sz w:val="20"/>
          <w:szCs w:val="20"/>
        </w:rPr>
        <w:t xml:space="preserve">. O candidato classificável que não conseguir vaga na Casa de Cultura para a qual se inscreveu não poderá pleitear vaga em outra Casa de Cultura. </w:t>
      </w:r>
    </w:p>
    <w:p w:rsidR="00016859" w:rsidRDefault="00016859" w:rsidP="00113298">
      <w:pPr>
        <w:pStyle w:val="Default"/>
        <w:jc w:val="both"/>
        <w:rPr>
          <w:sz w:val="20"/>
          <w:szCs w:val="20"/>
        </w:rPr>
      </w:pPr>
    </w:p>
    <w:p w:rsidR="00E33B21" w:rsidRDefault="00EC6449" w:rsidP="00EC6449">
      <w:pPr>
        <w:pStyle w:val="Default"/>
        <w:tabs>
          <w:tab w:val="left" w:pos="14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6</w:t>
      </w:r>
      <w:r w:rsidR="000A60F6">
        <w:rPr>
          <w:sz w:val="20"/>
          <w:szCs w:val="20"/>
        </w:rPr>
        <w:t>.5</w:t>
      </w:r>
      <w:r w:rsidR="00E33B21">
        <w:rPr>
          <w:sz w:val="20"/>
          <w:szCs w:val="20"/>
        </w:rPr>
        <w:t xml:space="preserve">. A troca de turma só será possível </w:t>
      </w:r>
      <w:r w:rsidR="00665C7B">
        <w:rPr>
          <w:sz w:val="20"/>
          <w:szCs w:val="20"/>
        </w:rPr>
        <w:t>através</w:t>
      </w:r>
      <w:r w:rsidR="00E33B21">
        <w:rPr>
          <w:sz w:val="20"/>
          <w:szCs w:val="20"/>
        </w:rPr>
        <w:t xml:space="preserve"> de permuta com outro candidato e só poderá acontecer no período de ajuste de matrícula. </w:t>
      </w:r>
    </w:p>
    <w:p w:rsidR="00EA2F3E" w:rsidRDefault="00EA2F3E" w:rsidP="00113298">
      <w:pPr>
        <w:pStyle w:val="Default"/>
        <w:jc w:val="both"/>
        <w:rPr>
          <w:sz w:val="20"/>
          <w:szCs w:val="20"/>
        </w:rPr>
      </w:pPr>
    </w:p>
    <w:p w:rsidR="00016859" w:rsidRDefault="00EC6449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="00392480">
        <w:rPr>
          <w:sz w:val="20"/>
          <w:szCs w:val="20"/>
        </w:rPr>
        <w:t>.6</w:t>
      </w:r>
      <w:r w:rsidR="00E33B21">
        <w:rPr>
          <w:sz w:val="20"/>
          <w:szCs w:val="20"/>
        </w:rPr>
        <w:t xml:space="preserve">. </w:t>
      </w:r>
      <w:r w:rsidR="00E33B21" w:rsidRPr="00EC6449">
        <w:rPr>
          <w:b/>
          <w:sz w:val="20"/>
          <w:szCs w:val="20"/>
        </w:rPr>
        <w:t>A vaga do candidato classificado que não comparecer para efetuar a matrícula, no dia e horário estabelecidos, será ocupada por candidato classificável da mesma Casa de Cultura</w:t>
      </w:r>
      <w:r w:rsidR="00E33B21">
        <w:rPr>
          <w:sz w:val="20"/>
          <w:szCs w:val="20"/>
        </w:rPr>
        <w:t>.</w:t>
      </w:r>
    </w:p>
    <w:p w:rsidR="00E33B21" w:rsidRDefault="00E33B21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33B21" w:rsidRDefault="00EC6449" w:rsidP="00113298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="00392480">
        <w:rPr>
          <w:sz w:val="20"/>
          <w:szCs w:val="20"/>
        </w:rPr>
        <w:t>.7</w:t>
      </w:r>
      <w:r w:rsidR="00E33B21">
        <w:rPr>
          <w:sz w:val="20"/>
          <w:szCs w:val="20"/>
        </w:rPr>
        <w:t xml:space="preserve">. Os casos omissos serão resolvidos pela Coordenadoria Geral das Casas de Cultura Estrangeira. </w:t>
      </w:r>
    </w:p>
    <w:p w:rsidR="00E33B21" w:rsidRDefault="00FF27AE" w:rsidP="00E33B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FF27AE" w:rsidRDefault="00FF27AE" w:rsidP="00FF27AE">
      <w:pPr>
        <w:pStyle w:val="Default"/>
        <w:rPr>
          <w:sz w:val="20"/>
          <w:szCs w:val="20"/>
        </w:rPr>
      </w:pPr>
      <w:r w:rsidRPr="00FF27AE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FF27AE" w:rsidRDefault="00FF27AE" w:rsidP="00851E40">
      <w:pPr>
        <w:pStyle w:val="Default"/>
        <w:jc w:val="center"/>
        <w:rPr>
          <w:sz w:val="20"/>
          <w:szCs w:val="20"/>
        </w:rPr>
      </w:pPr>
      <w:r w:rsidRPr="00FF27AE">
        <w:rPr>
          <w:sz w:val="20"/>
          <w:szCs w:val="20"/>
        </w:rPr>
        <w:t xml:space="preserve">Fortaleza, </w:t>
      </w:r>
      <w:r w:rsidR="00650840">
        <w:rPr>
          <w:sz w:val="20"/>
          <w:szCs w:val="20"/>
        </w:rPr>
        <w:t>23</w:t>
      </w:r>
      <w:r w:rsidRPr="00FF27AE">
        <w:rPr>
          <w:sz w:val="20"/>
          <w:szCs w:val="20"/>
        </w:rPr>
        <w:t xml:space="preserve"> </w:t>
      </w:r>
      <w:r w:rsidR="00EC6449">
        <w:rPr>
          <w:sz w:val="20"/>
          <w:szCs w:val="20"/>
        </w:rPr>
        <w:t>de novembro</w:t>
      </w:r>
      <w:r w:rsidRPr="00FF27AE">
        <w:rPr>
          <w:sz w:val="20"/>
          <w:szCs w:val="20"/>
        </w:rPr>
        <w:t xml:space="preserve"> de 201</w:t>
      </w:r>
      <w:r w:rsidR="00650840">
        <w:rPr>
          <w:sz w:val="20"/>
          <w:szCs w:val="20"/>
        </w:rPr>
        <w:t>8</w:t>
      </w:r>
      <w:r w:rsidRPr="00FF27AE">
        <w:rPr>
          <w:sz w:val="20"/>
          <w:szCs w:val="20"/>
        </w:rPr>
        <w:t>.</w:t>
      </w:r>
    </w:p>
    <w:p w:rsidR="00851E40" w:rsidRPr="00FF27AE" w:rsidRDefault="00851E40" w:rsidP="00851E40">
      <w:pPr>
        <w:pStyle w:val="Default"/>
        <w:jc w:val="center"/>
        <w:rPr>
          <w:sz w:val="20"/>
          <w:szCs w:val="20"/>
        </w:rPr>
      </w:pPr>
    </w:p>
    <w:p w:rsidR="00FF27AE" w:rsidRPr="00FF27AE" w:rsidRDefault="00FF27AE" w:rsidP="00851E40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Prof</w:t>
      </w:r>
      <w:r w:rsidRPr="00FF27AE">
        <w:rPr>
          <w:b/>
          <w:bCs/>
          <w:sz w:val="20"/>
          <w:szCs w:val="20"/>
        </w:rPr>
        <w:t xml:space="preserve">. </w:t>
      </w:r>
      <w:r w:rsidR="00650840">
        <w:rPr>
          <w:b/>
          <w:bCs/>
          <w:sz w:val="20"/>
          <w:szCs w:val="20"/>
        </w:rPr>
        <w:t xml:space="preserve">Marcos </w:t>
      </w:r>
      <w:proofErr w:type="spellStart"/>
      <w:r w:rsidR="00650840">
        <w:rPr>
          <w:b/>
          <w:bCs/>
          <w:sz w:val="20"/>
          <w:szCs w:val="20"/>
        </w:rPr>
        <w:t>Norelle</w:t>
      </w:r>
      <w:proofErr w:type="spellEnd"/>
      <w:r w:rsidR="00650840">
        <w:rPr>
          <w:b/>
          <w:bCs/>
          <w:sz w:val="20"/>
          <w:szCs w:val="20"/>
        </w:rPr>
        <w:t xml:space="preserve"> Ferreira Victor</w:t>
      </w:r>
    </w:p>
    <w:p w:rsidR="00FF27AE" w:rsidRDefault="00FF27AE" w:rsidP="00851E40">
      <w:pPr>
        <w:jc w:val="center"/>
        <w:rPr>
          <w:iCs/>
          <w:sz w:val="20"/>
          <w:szCs w:val="20"/>
        </w:rPr>
      </w:pPr>
      <w:r w:rsidRPr="00FF27AE">
        <w:rPr>
          <w:iCs/>
          <w:sz w:val="20"/>
          <w:szCs w:val="20"/>
        </w:rPr>
        <w:t>Coordenador Geral das Casas de Cultura Estrangeira</w:t>
      </w:r>
    </w:p>
    <w:p w:rsidR="003403FC" w:rsidRDefault="003403FC" w:rsidP="00FF27AE">
      <w:pPr>
        <w:jc w:val="both"/>
        <w:rPr>
          <w:iCs/>
          <w:sz w:val="20"/>
          <w:szCs w:val="20"/>
        </w:rPr>
      </w:pPr>
    </w:p>
    <w:p w:rsidR="003403FC" w:rsidRDefault="003403FC" w:rsidP="00FF27AE">
      <w:pPr>
        <w:jc w:val="both"/>
        <w:rPr>
          <w:iCs/>
          <w:sz w:val="20"/>
          <w:szCs w:val="20"/>
        </w:rPr>
      </w:pPr>
    </w:p>
    <w:p w:rsidR="003403FC" w:rsidRDefault="003403FC" w:rsidP="00FF27AE">
      <w:pPr>
        <w:jc w:val="both"/>
        <w:rPr>
          <w:iCs/>
          <w:sz w:val="20"/>
          <w:szCs w:val="20"/>
        </w:rPr>
      </w:pPr>
    </w:p>
    <w:p w:rsidR="003403FC" w:rsidRDefault="003403FC" w:rsidP="00FF27AE">
      <w:pPr>
        <w:jc w:val="both"/>
        <w:rPr>
          <w:iCs/>
          <w:sz w:val="20"/>
          <w:szCs w:val="20"/>
        </w:rPr>
      </w:pPr>
    </w:p>
    <w:sectPr w:rsidR="003403FC" w:rsidSect="0068271D">
      <w:pgSz w:w="11906" w:h="16838"/>
      <w:pgMar w:top="568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B6" w:rsidRDefault="00B01AB6" w:rsidP="00650840">
      <w:pPr>
        <w:spacing w:after="0" w:line="240" w:lineRule="auto"/>
      </w:pPr>
      <w:r>
        <w:separator/>
      </w:r>
    </w:p>
  </w:endnote>
  <w:endnote w:type="continuationSeparator" w:id="0">
    <w:p w:rsidR="00B01AB6" w:rsidRDefault="00B01AB6" w:rsidP="0065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B6" w:rsidRDefault="00B01AB6" w:rsidP="00650840">
      <w:pPr>
        <w:spacing w:after="0" w:line="240" w:lineRule="auto"/>
      </w:pPr>
      <w:r>
        <w:separator/>
      </w:r>
    </w:p>
  </w:footnote>
  <w:footnote w:type="continuationSeparator" w:id="0">
    <w:p w:rsidR="00B01AB6" w:rsidRDefault="00B01AB6" w:rsidP="00650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FDC"/>
    <w:rsid w:val="00010CCC"/>
    <w:rsid w:val="00016859"/>
    <w:rsid w:val="000276FD"/>
    <w:rsid w:val="00091945"/>
    <w:rsid w:val="000A60F6"/>
    <w:rsid w:val="000B07C7"/>
    <w:rsid w:val="000C462F"/>
    <w:rsid w:val="000D192D"/>
    <w:rsid w:val="000E2B9A"/>
    <w:rsid w:val="00113298"/>
    <w:rsid w:val="00126B1E"/>
    <w:rsid w:val="001333D7"/>
    <w:rsid w:val="001A01AB"/>
    <w:rsid w:val="001C6F8D"/>
    <w:rsid w:val="001E53AD"/>
    <w:rsid w:val="001F05D9"/>
    <w:rsid w:val="00206539"/>
    <w:rsid w:val="002646D8"/>
    <w:rsid w:val="00272180"/>
    <w:rsid w:val="00277E7A"/>
    <w:rsid w:val="00281BCC"/>
    <w:rsid w:val="00292948"/>
    <w:rsid w:val="002C017B"/>
    <w:rsid w:val="002C25CC"/>
    <w:rsid w:val="003239D2"/>
    <w:rsid w:val="003403FC"/>
    <w:rsid w:val="00353CE5"/>
    <w:rsid w:val="00363FA3"/>
    <w:rsid w:val="00392480"/>
    <w:rsid w:val="003D7914"/>
    <w:rsid w:val="004358C0"/>
    <w:rsid w:val="004B38D7"/>
    <w:rsid w:val="00524BA0"/>
    <w:rsid w:val="0053290D"/>
    <w:rsid w:val="00543F94"/>
    <w:rsid w:val="005551EE"/>
    <w:rsid w:val="0056462D"/>
    <w:rsid w:val="00573E6C"/>
    <w:rsid w:val="0059022B"/>
    <w:rsid w:val="005A548E"/>
    <w:rsid w:val="005A68E5"/>
    <w:rsid w:val="005F35C7"/>
    <w:rsid w:val="00633CD3"/>
    <w:rsid w:val="00644DC9"/>
    <w:rsid w:val="0064691D"/>
    <w:rsid w:val="00650840"/>
    <w:rsid w:val="00665C7B"/>
    <w:rsid w:val="0068271D"/>
    <w:rsid w:val="0068777B"/>
    <w:rsid w:val="00696E66"/>
    <w:rsid w:val="006C316D"/>
    <w:rsid w:val="006D443D"/>
    <w:rsid w:val="00761191"/>
    <w:rsid w:val="007658F5"/>
    <w:rsid w:val="0077719F"/>
    <w:rsid w:val="00794C6F"/>
    <w:rsid w:val="007C1929"/>
    <w:rsid w:val="007D1CA4"/>
    <w:rsid w:val="00825293"/>
    <w:rsid w:val="00851E40"/>
    <w:rsid w:val="00865DAE"/>
    <w:rsid w:val="0087247C"/>
    <w:rsid w:val="0093307D"/>
    <w:rsid w:val="009347BE"/>
    <w:rsid w:val="009B65F4"/>
    <w:rsid w:val="009D3F9A"/>
    <w:rsid w:val="009F3314"/>
    <w:rsid w:val="00A62452"/>
    <w:rsid w:val="00AB0C92"/>
    <w:rsid w:val="00AF5C17"/>
    <w:rsid w:val="00B01AB6"/>
    <w:rsid w:val="00B27682"/>
    <w:rsid w:val="00B408AB"/>
    <w:rsid w:val="00B86830"/>
    <w:rsid w:val="00BD1969"/>
    <w:rsid w:val="00BE0052"/>
    <w:rsid w:val="00C17CB0"/>
    <w:rsid w:val="00C51FDC"/>
    <w:rsid w:val="00C57537"/>
    <w:rsid w:val="00C64AA4"/>
    <w:rsid w:val="00C761ED"/>
    <w:rsid w:val="00CB4E10"/>
    <w:rsid w:val="00CF21CE"/>
    <w:rsid w:val="00D03C7E"/>
    <w:rsid w:val="00D403B4"/>
    <w:rsid w:val="00D4770E"/>
    <w:rsid w:val="00D831DF"/>
    <w:rsid w:val="00D85DD9"/>
    <w:rsid w:val="00DD6A01"/>
    <w:rsid w:val="00E017B0"/>
    <w:rsid w:val="00E33B21"/>
    <w:rsid w:val="00E45B22"/>
    <w:rsid w:val="00E701E9"/>
    <w:rsid w:val="00E8270B"/>
    <w:rsid w:val="00EA1966"/>
    <w:rsid w:val="00EA2F3E"/>
    <w:rsid w:val="00EC6449"/>
    <w:rsid w:val="00F17C85"/>
    <w:rsid w:val="00F63E40"/>
    <w:rsid w:val="00F646DB"/>
    <w:rsid w:val="00F8261A"/>
    <w:rsid w:val="00FA6B70"/>
    <w:rsid w:val="00FB6E63"/>
    <w:rsid w:val="00FE3557"/>
    <w:rsid w:val="00FF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1F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3403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403F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A2F3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8E5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90D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650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840"/>
  </w:style>
  <w:style w:type="paragraph" w:styleId="Rodap">
    <w:name w:val="footer"/>
    <w:basedOn w:val="Normal"/>
    <w:link w:val="RodapChar"/>
    <w:uiPriority w:val="99"/>
    <w:unhideWhenUsed/>
    <w:rsid w:val="006508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840"/>
  </w:style>
  <w:style w:type="character" w:customStyle="1" w:styleId="UnresolvedMention">
    <w:name w:val="Unresolved Mention"/>
    <w:basedOn w:val="Fontepargpadro"/>
    <w:uiPriority w:val="99"/>
    <w:semiHidden/>
    <w:unhideWhenUsed/>
    <w:rsid w:val="0065084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276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sadeculturaestrangeira.ufc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lima</dc:creator>
  <cp:lastModifiedBy>Ada Priscila</cp:lastModifiedBy>
  <cp:revision>3</cp:revision>
  <cp:lastPrinted>2017-11-29T19:48:00Z</cp:lastPrinted>
  <dcterms:created xsi:type="dcterms:W3CDTF">2018-11-26T18:38:00Z</dcterms:created>
  <dcterms:modified xsi:type="dcterms:W3CDTF">2018-11-26T18:48:00Z</dcterms:modified>
</cp:coreProperties>
</file>